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Tr="000355BF">
        <w:trPr>
          <w:trHeight w:val="245"/>
          <w:tblHeader/>
        </w:trPr>
        <w:tc>
          <w:tcPr>
            <w:tcW w:w="1308"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rsidTr="000355B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B44DF3">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w:t>
            </w:r>
          </w:p>
        </w:tc>
      </w:tr>
      <w:tr w:rsidR="007D163D"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D163D" w:rsidRPr="006C34E7" w:rsidRDefault="007D163D" w:rsidP="007D163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指定居宅サービスの事業の一般原則</w:t>
            </w:r>
          </w:p>
        </w:tc>
        <w:tc>
          <w:tcPr>
            <w:tcW w:w="291" w:type="dxa"/>
            <w:tcBorders>
              <w:top w:val="single" w:sz="6" w:space="0" w:color="auto"/>
              <w:left w:val="single" w:sz="6" w:space="0" w:color="auto"/>
              <w:bottom w:val="single" w:sz="6" w:space="0" w:color="auto"/>
              <w:right w:val="nil"/>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4</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1</w:t>
            </w:r>
            <w:r w:rsidRPr="006C34E7">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D163D"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7D163D" w:rsidTr="00A4493E">
        <w:trPr>
          <w:cantSplit/>
          <w:trHeight w:val="612"/>
        </w:trPr>
        <w:tc>
          <w:tcPr>
            <w:tcW w:w="1308" w:type="dxa"/>
            <w:vMerge/>
            <w:tcBorders>
              <w:left w:val="single" w:sz="6" w:space="0" w:color="auto"/>
              <w:right w:val="single" w:sz="6" w:space="0" w:color="auto"/>
            </w:tcBorders>
            <w:shd w:val="clear" w:color="auto" w:fill="auto"/>
          </w:tcPr>
          <w:p w:rsidR="007D163D" w:rsidRPr="006C34E7" w:rsidRDefault="007D163D" w:rsidP="007D16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4</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2</w:t>
            </w:r>
            <w:r w:rsidRPr="006C34E7">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D163D"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p>
        </w:tc>
      </w:tr>
      <w:tr w:rsidR="007D163D" w:rsidTr="00A4493E">
        <w:trPr>
          <w:cantSplit/>
          <w:trHeight w:val="612"/>
        </w:trPr>
        <w:tc>
          <w:tcPr>
            <w:tcW w:w="1308" w:type="dxa"/>
            <w:vMerge/>
            <w:tcBorders>
              <w:left w:val="single" w:sz="6" w:space="0" w:color="auto"/>
              <w:right w:val="single" w:sz="6" w:space="0" w:color="auto"/>
            </w:tcBorders>
            <w:shd w:val="clear" w:color="auto" w:fill="auto"/>
          </w:tcPr>
          <w:p w:rsidR="007D163D" w:rsidRPr="006C34E7" w:rsidRDefault="007D163D" w:rsidP="007D16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4</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D163D"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p>
        </w:tc>
      </w:tr>
      <w:tr w:rsidR="007D163D"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D163D" w:rsidRPr="006C34E7" w:rsidRDefault="007D163D" w:rsidP="007D16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事業者は、指定居宅サービスを提供するに当たっては、法第</w:t>
            </w:r>
            <w:r w:rsidRPr="006C34E7">
              <w:rPr>
                <w:rFonts w:ascii="ＭＳ 明朝" w:eastAsia="ＭＳ 明朝" w:cs="ＭＳ 明朝"/>
                <w:color w:val="000000"/>
                <w:kern w:val="0"/>
                <w:sz w:val="18"/>
                <w:szCs w:val="18"/>
              </w:rPr>
              <w:t>118</w:t>
            </w:r>
            <w:r w:rsidRPr="006C34E7">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7D163D" w:rsidRPr="006C34E7"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4</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4</w:t>
            </w:r>
            <w:r w:rsidRPr="006C34E7">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D163D" w:rsidRPr="00463221" w:rsidRDefault="007D163D" w:rsidP="007D163D">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D163D" w:rsidRDefault="007D163D" w:rsidP="007D163D">
            <w:pPr>
              <w:autoSpaceDE w:val="0"/>
              <w:autoSpaceDN w:val="0"/>
              <w:adjustRightInd w:val="0"/>
              <w:spacing w:line="220" w:lineRule="exact"/>
              <w:jc w:val="left"/>
              <w:rPr>
                <w:rFonts w:ascii="ＭＳ 明朝" w:eastAsia="ＭＳ 明朝" w:cs="ＭＳ 明朝"/>
                <w:color w:val="000000"/>
                <w:kern w:val="0"/>
                <w:sz w:val="18"/>
                <w:szCs w:val="18"/>
              </w:rPr>
            </w:pPr>
          </w:p>
        </w:tc>
      </w:tr>
      <w:tr w:rsidR="00B44DF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rsidR="00B44DF3" w:rsidRP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となっているか。</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172</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B44DF3" w:rsidRPr="000C0F66" w:rsidTr="007D163D">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B44DF3" w:rsidRPr="000C0F66" w:rsidRDefault="00B44DF3" w:rsidP="007D163D">
            <w:pPr>
              <w:autoSpaceDE w:val="0"/>
              <w:autoSpaceDN w:val="0"/>
              <w:adjustRightInd w:val="0"/>
              <w:jc w:val="left"/>
              <w:rPr>
                <w:rFonts w:ascii="MS UI Gothic" w:eastAsia="MS UI Gothic" w:cs="MS UI Gothic"/>
                <w:color w:val="000000"/>
                <w:kern w:val="0"/>
                <w:sz w:val="16"/>
                <w:szCs w:val="16"/>
              </w:rPr>
            </w:pPr>
            <w:r w:rsidRPr="00B44DF3">
              <w:rPr>
                <w:rFonts w:ascii="ＭＳ ゴシック" w:eastAsia="ＭＳ ゴシック" w:cs="ＭＳ ゴシック" w:hint="eastAsia"/>
                <w:b/>
                <w:bCs/>
                <w:color w:val="FFFFFF"/>
                <w:kern w:val="0"/>
                <w:sz w:val="24"/>
                <w:szCs w:val="24"/>
              </w:rPr>
              <w:t>Ⅱ人員に関する基準</w:t>
            </w:r>
          </w:p>
        </w:tc>
      </w:tr>
      <w:tr w:rsidR="00B44DF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①介護老人保健施設の場合</w:t>
            </w:r>
          </w:p>
        </w:tc>
        <w:tc>
          <w:tcPr>
            <w:tcW w:w="291" w:type="dxa"/>
            <w:tcBorders>
              <w:top w:val="single" w:sz="6" w:space="0" w:color="auto"/>
              <w:left w:val="single" w:sz="6" w:space="0" w:color="auto"/>
              <w:bottom w:val="single" w:sz="6" w:space="0" w:color="auto"/>
              <w:right w:val="nil"/>
            </w:tcBorders>
            <w:shd w:val="clear" w:color="auto" w:fill="auto"/>
          </w:tcPr>
          <w:p w:rsidR="00B44DF3" w:rsidRP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薬剤師、看護職員、介護職員、支援相談員、理学療法士又は作業療法士及び栄養士の員数は、それぞれ、利用者を当該介護老人保健施設の入所者とみなした場合における介護老人保健施設として必要とされる数が確保されるために必要な数以上となっているか。</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751308" w:rsidTr="00437BEB">
        <w:trPr>
          <w:cantSplit/>
          <w:trHeight w:val="1239"/>
        </w:trPr>
        <w:tc>
          <w:tcPr>
            <w:tcW w:w="1308" w:type="dxa"/>
            <w:tcBorders>
              <w:top w:val="single" w:sz="6" w:space="0" w:color="auto"/>
              <w:left w:val="single" w:sz="6" w:space="0" w:color="auto"/>
              <w:right w:val="single" w:sz="6" w:space="0" w:color="auto"/>
            </w:tcBorders>
            <w:shd w:val="clear" w:color="auto" w:fill="auto"/>
          </w:tcPr>
          <w:p w:rsidR="00751308" w:rsidRPr="00832B51" w:rsidRDefault="00751308" w:rsidP="00B44DF3">
            <w:pPr>
              <w:autoSpaceDE w:val="0"/>
              <w:autoSpaceDN w:val="0"/>
              <w:adjustRightInd w:val="0"/>
              <w:spacing w:line="220" w:lineRule="exact"/>
              <w:jc w:val="left"/>
              <w:rPr>
                <w:rFonts w:ascii="ＭＳ ゴシック" w:eastAsia="ＭＳ ゴシック" w:cs="ＭＳ ゴシック"/>
                <w:strike/>
                <w:color w:val="000000"/>
                <w:kern w:val="0"/>
                <w:sz w:val="18"/>
                <w:szCs w:val="18"/>
                <w:highlight w:val="yellow"/>
              </w:rPr>
            </w:pPr>
            <w:r w:rsidRPr="009F76A4">
              <w:rPr>
                <w:rFonts w:ascii="ＭＳ ゴシック" w:eastAsia="ＭＳ ゴシック" w:cs="ＭＳ ゴシック" w:hint="eastAsia"/>
                <w:color w:val="000000"/>
                <w:kern w:val="0"/>
                <w:sz w:val="18"/>
                <w:szCs w:val="18"/>
                <w:highlight w:val="yellow"/>
              </w:rPr>
              <w:t>②</w:t>
            </w:r>
            <w:r>
              <w:rPr>
                <w:rFonts w:ascii="ＭＳ ゴシック" w:eastAsia="ＭＳ ゴシック" w:cs="ＭＳ ゴシック" w:hint="eastAsia"/>
                <w:color w:val="000000"/>
                <w:kern w:val="0"/>
                <w:sz w:val="18"/>
                <w:szCs w:val="18"/>
              </w:rPr>
              <w:t>介護医療院の場合</w:t>
            </w:r>
          </w:p>
        </w:tc>
        <w:tc>
          <w:tcPr>
            <w:tcW w:w="291" w:type="dxa"/>
            <w:tcBorders>
              <w:top w:val="single" w:sz="6" w:space="0" w:color="auto"/>
              <w:left w:val="single" w:sz="6" w:space="0" w:color="auto"/>
              <w:right w:val="nil"/>
            </w:tcBorders>
            <w:shd w:val="clear" w:color="auto" w:fill="auto"/>
          </w:tcPr>
          <w:p w:rsidR="00751308" w:rsidRPr="00832B51" w:rsidRDefault="00751308" w:rsidP="00B44DF3">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right w:val="nil"/>
            </w:tcBorders>
            <w:shd w:val="clear" w:color="auto" w:fill="auto"/>
          </w:tcPr>
          <w:p w:rsidR="00751308" w:rsidRDefault="00751308"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薬剤師、看護職員、介護職員、理学療法士又は作業療法士及び栄養士の員数は、それぞれ、利用者を当該介護医療院の入所者とみなした場合における法に規定する介護医療院として必要とされる数が確保されるために必要な数以上となっているか。</w:t>
            </w:r>
          </w:p>
          <w:p w:rsidR="00751308" w:rsidRPr="00832B51" w:rsidRDefault="00751308" w:rsidP="00B44DF3">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1036" w:type="dxa"/>
            <w:tcBorders>
              <w:top w:val="single" w:sz="6" w:space="0" w:color="auto"/>
              <w:left w:val="single" w:sz="6" w:space="0" w:color="auto"/>
              <w:right w:val="single" w:sz="6" w:space="0" w:color="auto"/>
            </w:tcBorders>
            <w:shd w:val="clear" w:color="auto" w:fill="auto"/>
          </w:tcPr>
          <w:p w:rsidR="00751308" w:rsidRPr="00832B51" w:rsidRDefault="00751308" w:rsidP="009F76A4">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sidRPr="009F76A4">
              <w:rPr>
                <w:rFonts w:ascii="ＭＳ 明朝" w:eastAsia="ＭＳ 明朝" w:cs="ＭＳ 明朝" w:hint="eastAsia"/>
                <w:color w:val="000000"/>
                <w:kern w:val="0"/>
                <w:sz w:val="18"/>
                <w:szCs w:val="18"/>
                <w:highlight w:val="yellow"/>
              </w:rPr>
              <w:t>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right w:val="single" w:sz="6" w:space="0" w:color="auto"/>
            </w:tcBorders>
            <w:vAlign w:val="center"/>
          </w:tcPr>
          <w:p w:rsidR="00751308" w:rsidRPr="00832B51" w:rsidRDefault="00751308" w:rsidP="00B44DF3">
            <w:pPr>
              <w:autoSpaceDE w:val="0"/>
              <w:autoSpaceDN w:val="0"/>
              <w:adjustRightInd w:val="0"/>
              <w:spacing w:line="220" w:lineRule="exact"/>
              <w:jc w:val="center"/>
              <w:rPr>
                <w:rFonts w:ascii="ＭＳ 明朝" w:eastAsia="ＭＳ 明朝" w:cs="ＭＳ 明朝"/>
                <w:strike/>
                <w:color w:val="000000"/>
                <w:kern w:val="0"/>
                <w:sz w:val="20"/>
                <w:szCs w:val="20"/>
                <w:highlight w:val="yellow"/>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rsidR="00751308" w:rsidRPr="00832B51" w:rsidRDefault="00751308" w:rsidP="00B44DF3">
            <w:pPr>
              <w:autoSpaceDE w:val="0"/>
              <w:autoSpaceDN w:val="0"/>
              <w:adjustRightInd w:val="0"/>
              <w:spacing w:line="220" w:lineRule="exact"/>
              <w:jc w:val="center"/>
              <w:rPr>
                <w:rFonts w:ascii="ＭＳ 明朝" w:eastAsia="ＭＳ 明朝" w:cs="ＭＳ 明朝"/>
                <w:strike/>
                <w:color w:val="000000"/>
                <w:kern w:val="0"/>
                <w:sz w:val="20"/>
                <w:szCs w:val="20"/>
                <w:highlight w:val="yellow"/>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rsidR="00751308" w:rsidRPr="00832B51" w:rsidRDefault="00751308" w:rsidP="00B44DF3">
            <w:pPr>
              <w:autoSpaceDE w:val="0"/>
              <w:autoSpaceDN w:val="0"/>
              <w:adjustRightInd w:val="0"/>
              <w:spacing w:line="220" w:lineRule="exact"/>
              <w:jc w:val="center"/>
              <w:rPr>
                <w:rFonts w:ascii="ＭＳ 明朝" w:eastAsia="ＭＳ 明朝" w:cs="ＭＳ 明朝"/>
                <w:strike/>
                <w:color w:val="000000"/>
                <w:kern w:val="0"/>
                <w:sz w:val="20"/>
                <w:szCs w:val="20"/>
                <w:highlight w:val="yellow"/>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51308" w:rsidRDefault="00751308" w:rsidP="00B44DF3">
            <w:pPr>
              <w:autoSpaceDE w:val="0"/>
              <w:autoSpaceDN w:val="0"/>
              <w:adjustRightInd w:val="0"/>
              <w:spacing w:line="220" w:lineRule="exact"/>
              <w:jc w:val="left"/>
              <w:rPr>
                <w:rFonts w:ascii="ＭＳ 明朝" w:eastAsia="ＭＳ 明朝" w:cs="ＭＳ 明朝"/>
                <w:color w:val="000000"/>
                <w:kern w:val="0"/>
                <w:sz w:val="18"/>
                <w:szCs w:val="18"/>
              </w:rPr>
            </w:pPr>
          </w:p>
        </w:tc>
      </w:tr>
      <w:tr w:rsidR="00B44DF3" w:rsidRPr="000C0F66" w:rsidTr="007D163D">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B44DF3" w:rsidRPr="000C0F66" w:rsidRDefault="00B44DF3" w:rsidP="007D163D">
            <w:pPr>
              <w:autoSpaceDE w:val="0"/>
              <w:autoSpaceDN w:val="0"/>
              <w:adjustRightInd w:val="0"/>
              <w:jc w:val="left"/>
              <w:rPr>
                <w:rFonts w:ascii="MS UI Gothic" w:eastAsia="MS UI Gothic" w:cs="MS UI Gothic"/>
                <w:color w:val="000000"/>
                <w:kern w:val="0"/>
                <w:sz w:val="16"/>
                <w:szCs w:val="16"/>
              </w:rPr>
            </w:pPr>
            <w:r w:rsidRPr="00B44DF3">
              <w:rPr>
                <w:rFonts w:ascii="ＭＳ ゴシック" w:eastAsia="ＭＳ ゴシック" w:cs="ＭＳ ゴシック" w:hint="eastAsia"/>
                <w:b/>
                <w:bCs/>
                <w:color w:val="FFFFFF"/>
                <w:kern w:val="0"/>
                <w:sz w:val="24"/>
                <w:szCs w:val="24"/>
              </w:rPr>
              <w:t>Ⅲ　設備に関する基準</w:t>
            </w:r>
          </w:p>
        </w:tc>
      </w:tr>
      <w:tr w:rsidR="00B44DF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①介護老人保健施設の場合</w:t>
            </w:r>
          </w:p>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介護老人保健施設として必要とされる施設及び設備を有しているか。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rsidR="007D163D" w:rsidRDefault="007D163D"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751308" w:rsidTr="00751308">
        <w:trPr>
          <w:cantSplit/>
          <w:trHeight w:val="925"/>
        </w:trPr>
        <w:tc>
          <w:tcPr>
            <w:tcW w:w="1308" w:type="dxa"/>
            <w:tcBorders>
              <w:top w:val="single" w:sz="6" w:space="0" w:color="auto"/>
              <w:left w:val="single" w:sz="6" w:space="0" w:color="auto"/>
              <w:right w:val="single" w:sz="6" w:space="0" w:color="auto"/>
            </w:tcBorders>
            <w:shd w:val="clear" w:color="auto" w:fill="auto"/>
          </w:tcPr>
          <w:p w:rsidR="00751308" w:rsidRPr="009F76A4" w:rsidRDefault="00751308" w:rsidP="00B44DF3">
            <w:pPr>
              <w:autoSpaceDE w:val="0"/>
              <w:autoSpaceDN w:val="0"/>
              <w:adjustRightInd w:val="0"/>
              <w:spacing w:line="220" w:lineRule="exact"/>
              <w:jc w:val="left"/>
              <w:rPr>
                <w:rFonts w:ascii="ＭＳ ゴシック" w:eastAsia="ＭＳ ゴシック" w:cs="ＭＳ ゴシック"/>
                <w:strike/>
                <w:color w:val="000000"/>
                <w:kern w:val="0"/>
                <w:sz w:val="18"/>
                <w:szCs w:val="18"/>
                <w:highlight w:val="yellow"/>
              </w:rPr>
            </w:pPr>
            <w:r w:rsidRPr="009F76A4">
              <w:rPr>
                <w:rFonts w:ascii="ＭＳ ゴシック" w:eastAsia="ＭＳ ゴシック" w:cs="ＭＳ ゴシック" w:hint="eastAsia"/>
                <w:color w:val="000000"/>
                <w:kern w:val="0"/>
                <w:sz w:val="18"/>
                <w:szCs w:val="18"/>
                <w:highlight w:val="yellow"/>
              </w:rPr>
              <w:t>②</w:t>
            </w:r>
            <w:r>
              <w:rPr>
                <w:rFonts w:ascii="ＭＳ ゴシック" w:eastAsia="ＭＳ ゴシック" w:cs="ＭＳ ゴシック" w:hint="eastAsia"/>
                <w:color w:val="000000"/>
                <w:kern w:val="0"/>
                <w:sz w:val="18"/>
                <w:szCs w:val="18"/>
              </w:rPr>
              <w:t>介護医療院の場合</w:t>
            </w:r>
          </w:p>
        </w:tc>
        <w:tc>
          <w:tcPr>
            <w:tcW w:w="291" w:type="dxa"/>
            <w:tcBorders>
              <w:top w:val="single" w:sz="6" w:space="0" w:color="auto"/>
              <w:left w:val="single" w:sz="6" w:space="0" w:color="auto"/>
              <w:right w:val="nil"/>
            </w:tcBorders>
            <w:shd w:val="clear" w:color="auto" w:fill="auto"/>
          </w:tcPr>
          <w:p w:rsidR="00751308" w:rsidRPr="009F76A4" w:rsidRDefault="00751308" w:rsidP="00B44DF3">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right w:val="nil"/>
            </w:tcBorders>
            <w:shd w:val="clear" w:color="auto" w:fill="auto"/>
          </w:tcPr>
          <w:p w:rsidR="00751308" w:rsidRPr="009F76A4" w:rsidRDefault="00751308" w:rsidP="00B44DF3">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r>
              <w:rPr>
                <w:rFonts w:ascii="ＭＳ 明朝" w:eastAsia="ＭＳ 明朝" w:cs="ＭＳ 明朝" w:hint="eastAsia"/>
                <w:color w:val="000000"/>
                <w:kern w:val="0"/>
                <w:sz w:val="18"/>
                <w:szCs w:val="18"/>
              </w:rPr>
              <w:t>介護医療院として必要とされる設備を有しているか。</w:t>
            </w:r>
          </w:p>
        </w:tc>
        <w:tc>
          <w:tcPr>
            <w:tcW w:w="1036" w:type="dxa"/>
            <w:tcBorders>
              <w:top w:val="single" w:sz="6" w:space="0" w:color="auto"/>
              <w:left w:val="single" w:sz="6" w:space="0" w:color="auto"/>
              <w:right w:val="single" w:sz="6" w:space="0" w:color="auto"/>
            </w:tcBorders>
            <w:shd w:val="clear" w:color="auto" w:fill="auto"/>
          </w:tcPr>
          <w:p w:rsidR="00751308" w:rsidRDefault="00751308"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sidR="0041402B">
              <w:rPr>
                <w:rFonts w:ascii="ＭＳ 明朝" w:eastAsia="ＭＳ 明朝" w:cs="ＭＳ 明朝" w:hint="eastAsia"/>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sidRPr="009F76A4">
              <w:rPr>
                <w:rFonts w:ascii="ＭＳ 明朝" w:eastAsia="ＭＳ 明朝" w:cs="ＭＳ 明朝" w:hint="eastAsia"/>
                <w:color w:val="000000"/>
                <w:kern w:val="0"/>
                <w:sz w:val="18"/>
                <w:szCs w:val="18"/>
                <w:highlight w:val="yellow"/>
              </w:rPr>
              <w:t>4</w:t>
            </w:r>
            <w:r>
              <w:rPr>
                <w:rFonts w:ascii="ＭＳ 明朝" w:eastAsia="ＭＳ 明朝" w:cs="ＭＳ 明朝" w:hint="eastAsia"/>
                <w:color w:val="000000"/>
                <w:kern w:val="0"/>
                <w:sz w:val="18"/>
                <w:szCs w:val="18"/>
              </w:rPr>
              <w:t>号</w:t>
            </w:r>
          </w:p>
          <w:p w:rsidR="00751308" w:rsidRPr="009F76A4" w:rsidRDefault="00751308" w:rsidP="00B44DF3">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456" w:type="dxa"/>
            <w:tcBorders>
              <w:top w:val="single" w:sz="6" w:space="0" w:color="auto"/>
              <w:left w:val="single" w:sz="6" w:space="0" w:color="auto"/>
              <w:right w:val="single" w:sz="6" w:space="0" w:color="auto"/>
            </w:tcBorders>
            <w:vAlign w:val="center"/>
          </w:tcPr>
          <w:p w:rsidR="00751308" w:rsidRPr="009F76A4" w:rsidRDefault="00751308" w:rsidP="00B44DF3">
            <w:pPr>
              <w:autoSpaceDE w:val="0"/>
              <w:autoSpaceDN w:val="0"/>
              <w:adjustRightInd w:val="0"/>
              <w:spacing w:line="220" w:lineRule="exact"/>
              <w:jc w:val="center"/>
              <w:rPr>
                <w:rFonts w:ascii="ＭＳ 明朝" w:eastAsia="ＭＳ 明朝" w:cs="ＭＳ 明朝"/>
                <w:strike/>
                <w:color w:val="000000"/>
                <w:kern w:val="0"/>
                <w:sz w:val="20"/>
                <w:szCs w:val="20"/>
                <w:highlight w:val="yellow"/>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rsidR="00751308" w:rsidRPr="009F76A4" w:rsidRDefault="00751308" w:rsidP="00B44DF3">
            <w:pPr>
              <w:autoSpaceDE w:val="0"/>
              <w:autoSpaceDN w:val="0"/>
              <w:adjustRightInd w:val="0"/>
              <w:spacing w:line="220" w:lineRule="exact"/>
              <w:jc w:val="center"/>
              <w:rPr>
                <w:rFonts w:ascii="ＭＳ 明朝" w:eastAsia="ＭＳ 明朝" w:cs="ＭＳ 明朝"/>
                <w:strike/>
                <w:color w:val="000000"/>
                <w:kern w:val="0"/>
                <w:sz w:val="20"/>
                <w:szCs w:val="20"/>
                <w:highlight w:val="yellow"/>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rsidR="00751308" w:rsidRPr="009F76A4" w:rsidRDefault="00751308" w:rsidP="00B44DF3">
            <w:pPr>
              <w:autoSpaceDE w:val="0"/>
              <w:autoSpaceDN w:val="0"/>
              <w:adjustRightInd w:val="0"/>
              <w:spacing w:line="220" w:lineRule="exact"/>
              <w:jc w:val="center"/>
              <w:rPr>
                <w:rFonts w:ascii="ＭＳ 明朝" w:eastAsia="ＭＳ 明朝" w:cs="ＭＳ 明朝"/>
                <w:strike/>
                <w:color w:val="000000"/>
                <w:kern w:val="0"/>
                <w:sz w:val="20"/>
                <w:szCs w:val="20"/>
                <w:highlight w:val="yellow"/>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51308" w:rsidRDefault="00751308" w:rsidP="00B44DF3">
            <w:pPr>
              <w:autoSpaceDE w:val="0"/>
              <w:autoSpaceDN w:val="0"/>
              <w:adjustRightInd w:val="0"/>
              <w:spacing w:line="220" w:lineRule="exact"/>
              <w:jc w:val="left"/>
              <w:rPr>
                <w:rFonts w:ascii="ＭＳ 明朝" w:eastAsia="ＭＳ 明朝" w:cs="ＭＳ 明朝"/>
                <w:color w:val="000000"/>
                <w:kern w:val="0"/>
                <w:sz w:val="18"/>
                <w:szCs w:val="18"/>
              </w:rPr>
            </w:pPr>
          </w:p>
        </w:tc>
      </w:tr>
      <w:tr w:rsidR="00B44DF3" w:rsidRPr="000C0F66" w:rsidTr="007D163D">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B44DF3" w:rsidRPr="000C0F66" w:rsidRDefault="00B44DF3" w:rsidP="007D163D">
            <w:pPr>
              <w:autoSpaceDE w:val="0"/>
              <w:autoSpaceDN w:val="0"/>
              <w:adjustRightInd w:val="0"/>
              <w:jc w:val="left"/>
              <w:rPr>
                <w:rFonts w:ascii="MS UI Gothic" w:eastAsia="MS UI Gothic" w:cs="MS UI Gothic"/>
                <w:color w:val="000000"/>
                <w:kern w:val="0"/>
                <w:sz w:val="16"/>
                <w:szCs w:val="16"/>
              </w:rPr>
            </w:pPr>
            <w:r w:rsidRPr="00B44DF3">
              <w:rPr>
                <w:rFonts w:ascii="ＭＳ ゴシック" w:eastAsia="ＭＳ ゴシック" w:cs="ＭＳ ゴシック" w:hint="eastAsia"/>
                <w:b/>
                <w:bCs/>
                <w:color w:val="FFFFFF"/>
                <w:kern w:val="0"/>
                <w:sz w:val="24"/>
                <w:szCs w:val="24"/>
              </w:rPr>
              <w:t>Ⅳ　運営に関する基準</w:t>
            </w:r>
          </w:p>
        </w:tc>
      </w:tr>
      <w:tr w:rsidR="00B44DF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内容及び手続きの説明及び同意</w:t>
            </w:r>
          </w:p>
        </w:tc>
        <w:tc>
          <w:tcPr>
            <w:tcW w:w="291" w:type="dxa"/>
            <w:tcBorders>
              <w:top w:val="single" w:sz="6" w:space="0" w:color="auto"/>
              <w:left w:val="single" w:sz="6" w:space="0" w:color="auto"/>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るか。</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135</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B44DF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対象者</w:t>
            </w:r>
          </w:p>
        </w:tc>
        <w:tc>
          <w:tcPr>
            <w:tcW w:w="291" w:type="dxa"/>
            <w:tcBorders>
              <w:top w:val="single" w:sz="6" w:space="0" w:color="auto"/>
              <w:left w:val="single" w:sz="6" w:space="0" w:color="auto"/>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若しくは病状により、若しくはその家族の疾病、冠婚葬祭、出張等の理由により、又は利用者の家族の身体的及び精神的な負担の軽減等を図るために、一時的に入所して看護、医学的管理の下における介護及び機能訓練その他必要な医療等を受ける必要がある者を対象に、サービスを提供しているか。</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B44DF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指定短期入所療養介護の開始及び終了</w:t>
            </w:r>
          </w:p>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その他保健医療サービス又は福祉サービスを提供する者との密接な連携により、サービスの提供の開始前から終了後に至るまで利用者が継続的に保健医療サービス又は福祉サービスを利用できるよう必要な援助に努めているか。</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B44DF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正当な理由なくサービスの提供を拒んでいないか。</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①当該事業所の現員からは利用申込に応じきれない場合</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②利用申込者の居住地が通常の事業の実施地域外である場合</w:t>
            </w:r>
          </w:p>
          <w:p w:rsidR="00B44DF3" w:rsidRDefault="00B44DF3" w:rsidP="00B44DF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③その他利用申込者に対し自ら適切なサービスを提供することが困難な場合</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B44DF3" w:rsidRPr="006C34E7"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10</w:t>
            </w:r>
            <w:r w:rsidRPr="006C34E7">
              <w:rPr>
                <w:rFonts w:ascii="ＭＳ 明朝" w:eastAsia="ＭＳ 明朝" w:cs="ＭＳ 明朝" w:hint="eastAsia"/>
                <w:color w:val="000000"/>
                <w:kern w:val="0"/>
                <w:sz w:val="18"/>
                <w:szCs w:val="18"/>
              </w:rPr>
              <w:t>条準用</w:t>
            </w:r>
            <w:r w:rsidRPr="006C34E7">
              <w:rPr>
                <w:rFonts w:ascii="ＭＳ 明朝" w:eastAsia="ＭＳ 明朝" w:cs="ＭＳ 明朝"/>
                <w:color w:val="000000"/>
                <w:kern w:val="0"/>
                <w:sz w:val="18"/>
                <w:szCs w:val="18"/>
              </w:rPr>
              <w:t>)</w:t>
            </w:r>
          </w:p>
          <w:p w:rsidR="00B44DF3" w:rsidRPr="006C34E7"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00C76B71" w:rsidRPr="006C34E7">
              <w:rPr>
                <w:rFonts w:ascii="ＭＳ 明朝" w:eastAsia="ＭＳ 明朝" w:cs="ＭＳ 明朝" w:hint="eastAsia"/>
                <w:color w:val="000000"/>
                <w:kern w:val="0"/>
                <w:sz w:val="18"/>
                <w:szCs w:val="18"/>
              </w:rPr>
              <w:t>2</w:t>
            </w:r>
            <w:r w:rsidR="00CB37EB">
              <w:rPr>
                <w:rFonts w:ascii="ＭＳ 明朝" w:eastAsia="ＭＳ 明朝" w:cs="ＭＳ 明朝" w:hint="eastAsia"/>
                <w:color w:val="000000"/>
                <w:kern w:val="0"/>
                <w:sz w:val="18"/>
                <w:szCs w:val="18"/>
              </w:rPr>
              <w:t>⒂</w:t>
            </w:r>
            <w:r w:rsidR="00C76B71" w:rsidRPr="00CB37EB">
              <w:rPr>
                <w:rFonts w:ascii="ＭＳ 明朝" w:eastAsia="ＭＳ 明朝" w:cs="ＭＳ 明朝" w:hint="eastAsia"/>
                <w:strike/>
                <w:color w:val="000000"/>
                <w:kern w:val="0"/>
                <w:sz w:val="18"/>
                <w:szCs w:val="18"/>
                <w:highlight w:val="yellow"/>
              </w:rPr>
              <w:t>⒁</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一</w:t>
            </w:r>
            <w:r w:rsidRPr="006C34E7">
              <w:rPr>
                <w:rFonts w:ascii="ＭＳ 明朝" w:eastAsia="ＭＳ 明朝" w:cs="ＭＳ 明朝"/>
                <w:color w:val="000000"/>
                <w:kern w:val="0"/>
                <w:sz w:val="18"/>
                <w:szCs w:val="18"/>
              </w:rPr>
              <w:t>3</w:t>
            </w:r>
            <w:r w:rsidR="00C76B71" w:rsidRPr="006C34E7">
              <w:rPr>
                <w:rFonts w:ascii="ＭＳ 明朝" w:eastAsia="ＭＳ 明朝" w:cs="ＭＳ 明朝" w:hint="eastAsia"/>
                <w:color w:val="000000"/>
                <w:kern w:val="0"/>
                <w:sz w:val="18"/>
                <w:szCs w:val="18"/>
              </w:rPr>
              <w:t>⑶</w:t>
            </w:r>
            <w:r w:rsidRPr="006C34E7">
              <w:rPr>
                <w:rFonts w:ascii="ＭＳ 明朝" w:eastAsia="ＭＳ 明朝" w:cs="ＭＳ 明朝" w:hint="eastAsia"/>
                <w:color w:val="000000"/>
                <w:kern w:val="0"/>
                <w:sz w:val="18"/>
                <w:szCs w:val="18"/>
              </w:rPr>
              <w:t>準用</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B44DF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通常の事業の実施地域等を勘案し、利用申込者に対し自ら適切なサービスを提供することが困難であると認めた場合は、当該利用申込者に係る居宅介護支援事業者への連絡、適当な他の指定短期入所療養介護事業者等の紹介その他の必要な措置を速やかに講じているか。</w:t>
            </w:r>
          </w:p>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4DF3" w:rsidRPr="00B44DF3" w:rsidRDefault="00B44DF3"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44DF3" w:rsidRDefault="00B44DF3"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C76B71"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C76B71" w:rsidRDefault="00C76B71"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rsidR="00C76B71" w:rsidRDefault="00C76B71"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single" w:sz="4" w:space="0" w:color="auto"/>
            </w:tcBorders>
            <w:shd w:val="clear" w:color="auto" w:fill="auto"/>
          </w:tcPr>
          <w:p w:rsidR="00C76B71" w:rsidRDefault="00C76B71"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サービスの提供を求められた場合は、その者の提示する被保険者証によって、被保険者資格、要介護認定の有無及び要介護認定の有効期間を確かめているか。</w:t>
            </w:r>
          </w:p>
          <w:p w:rsidR="00C76B71" w:rsidRDefault="00C76B71"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C76B71" w:rsidRDefault="00C76B71"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EF4983" w:rsidRDefault="00EF4983"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4" w:space="0" w:color="auto"/>
              <w:bottom w:val="single" w:sz="6" w:space="0" w:color="auto"/>
              <w:right w:val="single" w:sz="6" w:space="0" w:color="auto"/>
            </w:tcBorders>
            <w:vAlign w:val="center"/>
          </w:tcPr>
          <w:p w:rsidR="00C76B71" w:rsidRPr="00B44DF3" w:rsidRDefault="00C76B71"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6B71" w:rsidRPr="00B44DF3" w:rsidRDefault="00C76B71"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6B71" w:rsidRPr="00B44DF3" w:rsidRDefault="00C76B71"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C76B71" w:rsidRDefault="00C76B71"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EF4983"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single" w:sz="4"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EF4983" w:rsidRP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4"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r>
      <w:tr w:rsidR="00EF4983"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single" w:sz="4"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4"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EF4983"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single" w:sz="4"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居宅介護支援が利用者に対して行われていない等の場合であって必要と認めるときは、要介護認定の更新の申請が、遅くとも当該利用者が受けている要介護認定の有効期間満了日の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日前には行われるよう、必要な援助を行っているか。</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4"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r>
      <w:tr w:rsidR="00EF498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心身の状態等の把握</w:t>
            </w:r>
          </w:p>
        </w:tc>
        <w:tc>
          <w:tcPr>
            <w:tcW w:w="291" w:type="dxa"/>
            <w:tcBorders>
              <w:top w:val="single" w:sz="6" w:space="0" w:color="auto"/>
              <w:left w:val="single" w:sz="6" w:space="0" w:color="auto"/>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□サービス担当者会議の要点等</w:t>
            </w:r>
          </w:p>
        </w:tc>
      </w:tr>
      <w:tr w:rsidR="00EF498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法定代理受領サービスの提供を受けるための援助</w:t>
            </w:r>
          </w:p>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サービス提供の開始に際し、当該利用申込者又はその家族に対し、法定代理受領サービスについて説明し、必要な援助を行っているか。</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条準用</w:t>
            </w:r>
            <w:r w:rsidR="008F077A">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□居宅介護支援事業所等を紹介した記録</w:t>
            </w:r>
          </w:p>
        </w:tc>
      </w:tr>
      <w:tr w:rsidR="00EF4983"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居宅サービス計画に沿ったサービスの提供</w:t>
            </w:r>
          </w:p>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居宅サービス計画が作成されている場合は、当該計画に沿ったサービスを提供しているか。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□短期入所療養介護計画書</w:t>
            </w:r>
          </w:p>
        </w:tc>
      </w:tr>
    </w:tbl>
    <w:p w:rsidR="005D663C" w:rsidRDefault="005D663C">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5D663C" w:rsidRPr="000C0F66" w:rsidTr="005D663C">
        <w:trPr>
          <w:trHeight w:val="245"/>
          <w:tblHeader/>
        </w:trPr>
        <w:tc>
          <w:tcPr>
            <w:tcW w:w="1308" w:type="dxa"/>
            <w:tcBorders>
              <w:top w:val="single" w:sz="6" w:space="0" w:color="auto"/>
              <w:left w:val="single" w:sz="6" w:space="0" w:color="auto"/>
              <w:bottom w:val="nil"/>
              <w:right w:val="single" w:sz="6" w:space="0" w:color="auto"/>
            </w:tcBorders>
          </w:tcPr>
          <w:p w:rsidR="005D663C" w:rsidRPr="000C0F66" w:rsidRDefault="005D663C" w:rsidP="006B0863">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5D663C" w:rsidRPr="000C0F66" w:rsidRDefault="005D663C" w:rsidP="006B0863">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5D663C" w:rsidRPr="000C0F66" w:rsidRDefault="005D663C" w:rsidP="006B0863">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5D663C" w:rsidRPr="000C0F66" w:rsidRDefault="005D663C" w:rsidP="006B0863">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5D663C" w:rsidRPr="000C0F66" w:rsidRDefault="005D663C" w:rsidP="006B0863">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5D663C" w:rsidRPr="000C0F66" w:rsidRDefault="005D663C" w:rsidP="006B0863">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5D663C" w:rsidRPr="000C0F66" w:rsidRDefault="005D663C" w:rsidP="006B0863">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EF4983"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当該サービスの提供日及び内容、当該サービスについて、利用者に代わって支払を受ける居宅介護サービス費の額その他必要な事項を、利用者の居宅サービス計画を記載した書面又はこれに準ずる書面に記載しているか。</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tc>
      </w:tr>
      <w:tr w:rsidR="00EF4983"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EF4983" w:rsidRDefault="00EF4983"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EF4983" w:rsidRDefault="005D663C"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F4983" w:rsidRPr="00B44DF3" w:rsidRDefault="00EF4983"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F4983" w:rsidRDefault="00EF4983" w:rsidP="00EF4983">
            <w:pPr>
              <w:autoSpaceDE w:val="0"/>
              <w:autoSpaceDN w:val="0"/>
              <w:adjustRightInd w:val="0"/>
              <w:spacing w:line="220" w:lineRule="exact"/>
              <w:jc w:val="left"/>
              <w:rPr>
                <w:rFonts w:ascii="ＭＳ 明朝" w:eastAsia="ＭＳ 明朝" w:cs="ＭＳ 明朝"/>
                <w:color w:val="000000"/>
                <w:kern w:val="0"/>
                <w:sz w:val="18"/>
                <w:szCs w:val="18"/>
              </w:rPr>
            </w:pPr>
          </w:p>
        </w:tc>
      </w:tr>
      <w:tr w:rsidR="006E5A99"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6E5A99" w:rsidRDefault="006E5A99" w:rsidP="00EF498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rsidR="006E5A99" w:rsidRDefault="006E5A99"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6E5A99" w:rsidRDefault="006E5A99"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法定代理受領サービスを提供した際には、その利用者から利用者負担分（１割、２割又は３割相当額）の支払を受けているか。</w:t>
            </w:r>
          </w:p>
          <w:p w:rsidR="006E5A99" w:rsidRDefault="006E5A99" w:rsidP="00EF498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6E5A99" w:rsidRDefault="006E5A99"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Pr>
                <w:rFonts w:ascii="ＭＳ 明朝" w:eastAsia="ＭＳ 明朝" w:cs="ＭＳ 明朝"/>
                <w:color w:val="000000"/>
                <w:kern w:val="0"/>
                <w:sz w:val="18"/>
                <w:szCs w:val="18"/>
              </w:rPr>
              <w:t>176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E5A99" w:rsidRPr="00B44DF3" w:rsidRDefault="006E5A99"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E5A99" w:rsidRPr="00B44DF3" w:rsidRDefault="006E5A99"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E5A99" w:rsidRPr="00B44DF3" w:rsidRDefault="006E5A99" w:rsidP="00EF498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6E5A99" w:rsidRDefault="006E5A99"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6E5A99" w:rsidRDefault="006E5A99"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6E5A99" w:rsidRDefault="006E5A99"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6E5A99" w:rsidRDefault="006E5A99" w:rsidP="00EF498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□同意に関する書類</w:t>
            </w:r>
          </w:p>
        </w:tc>
      </w:tr>
      <w:tr w:rsidR="006E5A99" w:rsidTr="00A4493E">
        <w:trPr>
          <w:cantSplit/>
          <w:trHeight w:val="612"/>
        </w:trPr>
        <w:tc>
          <w:tcPr>
            <w:tcW w:w="1308" w:type="dxa"/>
            <w:vMerge/>
            <w:tcBorders>
              <w:left w:val="single" w:sz="6" w:space="0" w:color="auto"/>
              <w:right w:val="single" w:sz="6" w:space="0" w:color="auto"/>
            </w:tcBorders>
            <w:shd w:val="clear" w:color="auto" w:fill="auto"/>
          </w:tcPr>
          <w:p w:rsidR="006E5A99" w:rsidRDefault="006E5A99"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法定代理受領サービスに該当しないサービスを提供した際にその利用者から支払を受ける利用料の額と、サービスに係る居宅介護サービス費用基準額との間に、不合理な差額が生じないようにしているか。</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【法定代理受領サービスではない場合】</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割相当額の支払</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Pr>
                <w:rFonts w:ascii="ＭＳ 明朝" w:eastAsia="ＭＳ 明朝" w:cs="ＭＳ 明朝"/>
                <w:color w:val="000000"/>
                <w:kern w:val="0"/>
                <w:sz w:val="18"/>
                <w:szCs w:val="18"/>
              </w:rPr>
              <w:t>176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E5A99" w:rsidRPr="00B44DF3" w:rsidRDefault="006E5A99"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E5A99" w:rsidRPr="00B44DF3" w:rsidRDefault="006E5A99"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E5A99" w:rsidRPr="00B44DF3" w:rsidRDefault="006E5A99"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p>
        </w:tc>
      </w:tr>
      <w:tr w:rsidR="006E5A99" w:rsidTr="00A4493E">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6E5A99" w:rsidRDefault="006E5A99"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shd w:val="clear" w:color="auto" w:fill="auto"/>
          </w:tcPr>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⑴、⑵の支払を受ける額のほか、次に掲げる費用の額以外の支払いを入所者から受けていないか。</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①食事の提供に要する費用</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②滞在に要する費用</w:t>
            </w:r>
          </w:p>
          <w:p w:rsidR="006E5A99" w:rsidRDefault="006E5A99"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③厚生労働大臣が定める基準（厚告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）に基づき利用者が選定す</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る特別な療養室等の提供を行ったことに伴い必要となる費用</w:t>
            </w:r>
          </w:p>
          <w:p w:rsidR="006E5A99" w:rsidRDefault="006E5A99"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④厚生労働大臣が定める基準（厚告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）に基づき利用者が選定す</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る特別な食事の提供を行ったことに伴い必要となる費用</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⑤送迎に要する費用（送迎加算を算定する場合を除く。）</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⑥理美容代</w:t>
            </w:r>
          </w:p>
          <w:p w:rsidR="006E5A99" w:rsidRDefault="006E5A99"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⑦①～⑥のほか、サービスにおいて提供される便宜のうち、日常生活においても通常必要となるものに係る費用であって、その利用者に負担させることが適当と認められるもの。</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※⑦の費用の具体的な範囲については、「通所介護等における日常生活に要する費用の取扱いについて」に沿って適切に取り扱うこと。</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特別な療養室等</w:t>
            </w:r>
            <w:r>
              <w:rPr>
                <w:rFonts w:ascii="ＭＳ 明朝" w:eastAsia="ＭＳ 明朝" w:cs="ＭＳ 明朝"/>
                <w:color w:val="000000"/>
                <w:kern w:val="0"/>
                <w:sz w:val="18"/>
                <w:szCs w:val="18"/>
              </w:rPr>
              <w:t>)</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・定員が１人又は２人である。</w:t>
            </w:r>
          </w:p>
          <w:p w:rsidR="006E5A99" w:rsidRDefault="006E5A99"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・特別な療養室等の定員の合計が当該事業所の利用定員の概ね５割を超えない。</w:t>
            </w:r>
          </w:p>
          <w:p w:rsidR="006E5A99" w:rsidRDefault="006E5A99"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人当たりの床面積が介護老人保健施設である事業所に</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あっては８㎡以上、病院又は診療所である事業所にあっては</w:t>
            </w:r>
            <w:r>
              <w:rPr>
                <w:rFonts w:ascii="ＭＳ 明朝" w:eastAsia="ＭＳ 明朝" w:cs="ＭＳ 明朝"/>
                <w:color w:val="000000"/>
                <w:kern w:val="0"/>
                <w:sz w:val="18"/>
                <w:szCs w:val="18"/>
              </w:rPr>
              <w:t xml:space="preserve">6.4  </w:t>
            </w:r>
            <w:r>
              <w:rPr>
                <w:rFonts w:ascii="ＭＳ 明朝" w:eastAsia="ＭＳ 明朝" w:cs="ＭＳ 明朝" w:hint="eastAsia"/>
                <w:color w:val="000000"/>
                <w:kern w:val="0"/>
                <w:sz w:val="18"/>
                <w:szCs w:val="18"/>
              </w:rPr>
              <w:t>㎡以上である。</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・療養室等の施設、設備等が支払いを受けるのにふさわしい。</w:t>
            </w:r>
          </w:p>
          <w:p w:rsidR="006E5A99" w:rsidRDefault="006E5A99"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・療養室等の提供が、利用者への情報提供を前提として利用者の選択によるものであり、サービス提供上の必要性から行われていない。</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・費用の額が運営規程に定められている。</w:t>
            </w:r>
          </w:p>
          <w:p w:rsidR="006E5A99" w:rsidRPr="005D663C" w:rsidRDefault="006E5A99"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p>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4" w:space="0" w:color="auto"/>
              <w:right w:val="single" w:sz="6" w:space="0" w:color="auto"/>
            </w:tcBorders>
            <w:vAlign w:val="center"/>
          </w:tcPr>
          <w:p w:rsidR="006E5A99" w:rsidRPr="00B44DF3" w:rsidRDefault="006E5A99"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E5A99" w:rsidRPr="00B44DF3" w:rsidRDefault="006E5A99"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E5A99" w:rsidRPr="00B44DF3" w:rsidRDefault="006E5A99"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6E5A99" w:rsidRDefault="006E5A99" w:rsidP="005D663C">
            <w:pPr>
              <w:autoSpaceDE w:val="0"/>
              <w:autoSpaceDN w:val="0"/>
              <w:adjustRightInd w:val="0"/>
              <w:spacing w:line="220" w:lineRule="exact"/>
              <w:jc w:val="left"/>
              <w:rPr>
                <w:rFonts w:ascii="ＭＳ 明朝" w:eastAsia="ＭＳ 明朝" w:cs="ＭＳ 明朝"/>
                <w:color w:val="000000"/>
                <w:kern w:val="0"/>
                <w:sz w:val="18"/>
                <w:szCs w:val="18"/>
              </w:rPr>
            </w:pPr>
          </w:p>
        </w:tc>
      </w:tr>
      <w:tr w:rsidR="005D663C" w:rsidTr="00A4493E">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5D663C" w:rsidRDefault="005D663C"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利用料等の受領</w:t>
            </w:r>
          </w:p>
        </w:tc>
        <w:tc>
          <w:tcPr>
            <w:tcW w:w="291" w:type="dxa"/>
            <w:tcBorders>
              <w:top w:val="single" w:sz="4" w:space="0" w:color="auto"/>
              <w:left w:val="single" w:sz="6" w:space="0" w:color="auto"/>
              <w:bottom w:val="single" w:sz="6" w:space="0" w:color="auto"/>
              <w:right w:val="nil"/>
            </w:tcBorders>
            <w:shd w:val="clear" w:color="auto" w:fill="auto"/>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（特別な食事）</w:t>
            </w:r>
          </w:p>
          <w:p w:rsidR="005D663C" w:rsidRDefault="005D663C"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・高価な材料を使用し、特別な調理を行う等、その内容がふさわしいものである。</w:t>
            </w:r>
          </w:p>
          <w:p w:rsidR="005D663C" w:rsidRDefault="005D663C"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・医師との連携の下、管理栄養士又は栄養士による入所者ごとの医学的及び栄養学的な管理が行われている。</w:t>
            </w: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・食事の提供を行う環境についての衛生管理がなされている。</w:t>
            </w:r>
          </w:p>
          <w:p w:rsidR="005D663C" w:rsidRDefault="005D663C"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・特別な食事の提供によって、それ以外の食事の質を損っていな</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い。</w:t>
            </w:r>
          </w:p>
          <w:p w:rsidR="005D663C" w:rsidRDefault="005D663C"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・あらかじめ利用者等へ十分な情報提供を行い、利用者等の自由な選択と同意に基づいた提供である。</w:t>
            </w:r>
          </w:p>
          <w:p w:rsidR="005D663C" w:rsidRDefault="005D663C"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・提供する場合は、利用者等の身体状況に鑑み支障がないか医師の確認を得ている。</w:t>
            </w:r>
          </w:p>
          <w:p w:rsidR="005D663C" w:rsidRDefault="005D663C"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・支払いを受ける額は、特別な食事に要した費用から食事提供料の額を控除した額としている。</w:t>
            </w: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・あらかじめ提示した金額以上の支払いを受けていない。</w:t>
            </w:r>
          </w:p>
          <w:p w:rsidR="005D663C" w:rsidRDefault="005D663C"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・食事の内容や料金等について、事務所の見やすい場所に提示している。</w:t>
            </w: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（その他の日常生活費）</w:t>
            </w:r>
          </w:p>
          <w:p w:rsidR="005D663C" w:rsidRDefault="005D663C"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・利用者の希望によって、身の回り品として日常生活に必要なものを</w:t>
            </w:r>
            <w:r w:rsidR="00B9332D">
              <w:rPr>
                <w:rFonts w:ascii="ＭＳ 明朝" w:eastAsia="ＭＳ 明朝" w:cs="ＭＳ 明朝" w:hint="eastAsia"/>
                <w:color w:val="000000"/>
                <w:kern w:val="0"/>
                <w:sz w:val="18"/>
                <w:szCs w:val="18"/>
              </w:rPr>
              <w:t>事業所</w:t>
            </w:r>
            <w:r>
              <w:rPr>
                <w:rFonts w:ascii="ＭＳ 明朝" w:eastAsia="ＭＳ 明朝" w:cs="ＭＳ 明朝" w:hint="eastAsia"/>
                <w:color w:val="000000"/>
                <w:kern w:val="0"/>
                <w:sz w:val="18"/>
                <w:szCs w:val="18"/>
              </w:rPr>
              <w:t>が提供する場合に係る費用</w:t>
            </w:r>
          </w:p>
          <w:p w:rsidR="005D663C" w:rsidRDefault="005D663C" w:rsidP="00B9332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・利用者の希望によって、教養娯楽として日常生活に必要なものを</w:t>
            </w:r>
            <w:r w:rsidR="00B9332D">
              <w:rPr>
                <w:rFonts w:ascii="ＭＳ 明朝" w:eastAsia="ＭＳ 明朝" w:cs="ＭＳ 明朝" w:hint="eastAsia"/>
                <w:color w:val="000000"/>
                <w:kern w:val="0"/>
                <w:sz w:val="18"/>
                <w:szCs w:val="18"/>
              </w:rPr>
              <w:t>事業所</w:t>
            </w:r>
            <w:r>
              <w:rPr>
                <w:rFonts w:ascii="ＭＳ 明朝" w:eastAsia="ＭＳ 明朝" w:cs="ＭＳ 明朝" w:hint="eastAsia"/>
                <w:color w:val="000000"/>
                <w:kern w:val="0"/>
                <w:sz w:val="18"/>
                <w:szCs w:val="18"/>
              </w:rPr>
              <w:t>が提供する場合に係る費用</w:t>
            </w:r>
          </w:p>
          <w:p w:rsidR="005D663C" w:rsidRP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5D663C" w:rsidRPr="00B44DF3" w:rsidRDefault="005D663C" w:rsidP="005D663C">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4" w:space="0" w:color="auto"/>
              <w:left w:val="single" w:sz="6" w:space="0" w:color="auto"/>
              <w:bottom w:val="single" w:sz="6" w:space="0" w:color="auto"/>
              <w:right w:val="single" w:sz="6" w:space="0" w:color="auto"/>
            </w:tcBorders>
            <w:vAlign w:val="center"/>
          </w:tcPr>
          <w:p w:rsidR="005D663C" w:rsidRPr="00B44DF3" w:rsidRDefault="005D663C" w:rsidP="005D663C">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4" w:space="0" w:color="auto"/>
              <w:left w:val="single" w:sz="6" w:space="0" w:color="auto"/>
              <w:bottom w:val="single" w:sz="6" w:space="0" w:color="auto"/>
              <w:right w:val="single" w:sz="6" w:space="0" w:color="auto"/>
            </w:tcBorders>
            <w:vAlign w:val="center"/>
          </w:tcPr>
          <w:p w:rsidR="005D663C" w:rsidRPr="00B44DF3" w:rsidRDefault="005D663C" w:rsidP="005D663C">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val="restart"/>
            <w:tcBorders>
              <w:top w:val="single" w:sz="4" w:space="0" w:color="auto"/>
              <w:left w:val="single" w:sz="6" w:space="0" w:color="auto"/>
              <w:right w:val="single" w:sz="6" w:space="0" w:color="auto"/>
            </w:tcBorders>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□同意に関する書類</w:t>
            </w:r>
          </w:p>
        </w:tc>
      </w:tr>
      <w:tr w:rsidR="006E5A99" w:rsidTr="00A4493E">
        <w:trPr>
          <w:cantSplit/>
          <w:trHeight w:val="612"/>
        </w:trPr>
        <w:tc>
          <w:tcPr>
            <w:tcW w:w="1308" w:type="dxa"/>
            <w:vMerge/>
            <w:tcBorders>
              <w:left w:val="single" w:sz="6" w:space="0" w:color="auto"/>
              <w:right w:val="single" w:sz="6" w:space="0" w:color="auto"/>
            </w:tcBorders>
            <w:shd w:val="clear" w:color="auto" w:fill="auto"/>
          </w:tcPr>
          <w:p w:rsidR="006E5A99" w:rsidRDefault="006E5A99" w:rsidP="006E5A9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6E5A99" w:rsidRDefault="006E5A99" w:rsidP="006E5A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6E5A99" w:rsidRDefault="006E5A99" w:rsidP="006E5A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⑶の①～④の費用については、厚老告</w:t>
            </w:r>
            <w:r>
              <w:rPr>
                <w:rFonts w:ascii="ＭＳ 明朝" w:eastAsia="ＭＳ 明朝" w:cs="ＭＳ 明朝"/>
                <w:color w:val="000000"/>
                <w:kern w:val="0"/>
                <w:sz w:val="18"/>
                <w:szCs w:val="18"/>
              </w:rPr>
              <w:t>419</w:t>
            </w:r>
            <w:r>
              <w:rPr>
                <w:rFonts w:ascii="ＭＳ 明朝" w:eastAsia="ＭＳ 明朝" w:cs="ＭＳ 明朝" w:hint="eastAsia"/>
                <w:color w:val="000000"/>
                <w:kern w:val="0"/>
                <w:sz w:val="18"/>
                <w:szCs w:val="18"/>
              </w:rPr>
              <w:t>「居住、滞在及び食事の提供に係る利用料等に関する指針」及び厚告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w:t>
            </w:r>
            <w:r w:rsidRPr="008A2068">
              <w:rPr>
                <w:rFonts w:ascii="ＭＳ 明朝" w:eastAsia="ＭＳ 明朝" w:cs="ＭＳ 明朝" w:hint="eastAsia"/>
                <w:color w:val="000000"/>
                <w:kern w:val="0"/>
                <w:sz w:val="18"/>
                <w:szCs w:val="18"/>
              </w:rPr>
              <w:t>厚生労働大臣の定める利用者等が選定する特別な居室等の提供に係る基準等</w:t>
            </w:r>
            <w:r>
              <w:rPr>
                <w:rFonts w:ascii="ＭＳ 明朝" w:eastAsia="ＭＳ 明朝" w:cs="ＭＳ 明朝" w:hint="eastAsia"/>
                <w:color w:val="000000"/>
                <w:kern w:val="0"/>
                <w:sz w:val="18"/>
                <w:szCs w:val="18"/>
              </w:rPr>
              <w:t>」の定めるところによるものとしているか。</w:t>
            </w:r>
          </w:p>
          <w:p w:rsidR="006E5A99" w:rsidRDefault="006E5A99" w:rsidP="006E5A9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6E5A99" w:rsidRDefault="006E5A99" w:rsidP="006E5A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6E5A99" w:rsidRDefault="006E5A99" w:rsidP="006E5A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p>
          <w:p w:rsidR="006E5A99" w:rsidRDefault="006E5A99" w:rsidP="006E5A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厚労告</w:t>
            </w:r>
            <w:r>
              <w:rPr>
                <w:rFonts w:ascii="ＭＳ 明朝" w:eastAsia="ＭＳ 明朝" w:cs="ＭＳ 明朝"/>
                <w:color w:val="000000"/>
                <w:kern w:val="0"/>
                <w:sz w:val="18"/>
                <w:szCs w:val="18"/>
              </w:rPr>
              <w:t>419</w:t>
            </w:r>
            <w:r>
              <w:rPr>
                <w:rFonts w:ascii="ＭＳ 明朝" w:eastAsia="ＭＳ 明朝" w:cs="ＭＳ 明朝" w:hint="eastAsia"/>
                <w:color w:val="000000"/>
                <w:kern w:val="0"/>
                <w:sz w:val="18"/>
                <w:szCs w:val="18"/>
              </w:rPr>
              <w:t>号</w:t>
            </w:r>
          </w:p>
          <w:p w:rsidR="006E5A99" w:rsidRPr="006E5A99" w:rsidRDefault="006E5A99" w:rsidP="006E5A9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E5A99" w:rsidRPr="00B44DF3" w:rsidRDefault="006E5A99" w:rsidP="006E5A99">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E5A99" w:rsidRPr="00B44DF3" w:rsidRDefault="006E5A99" w:rsidP="006E5A99">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E5A99" w:rsidRPr="00B44DF3" w:rsidRDefault="006E5A99" w:rsidP="006E5A99">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E5A99" w:rsidRDefault="006E5A99" w:rsidP="006E5A99">
            <w:pPr>
              <w:autoSpaceDE w:val="0"/>
              <w:autoSpaceDN w:val="0"/>
              <w:adjustRightInd w:val="0"/>
              <w:spacing w:line="220" w:lineRule="exact"/>
              <w:jc w:val="left"/>
              <w:rPr>
                <w:rFonts w:ascii="ＭＳ 明朝" w:eastAsia="ＭＳ 明朝" w:cs="ＭＳ 明朝"/>
                <w:color w:val="000000"/>
                <w:kern w:val="0"/>
                <w:sz w:val="18"/>
                <w:szCs w:val="18"/>
              </w:rPr>
            </w:pPr>
          </w:p>
        </w:tc>
      </w:tr>
      <w:tr w:rsidR="005D663C"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5D663C" w:rsidRDefault="005D663C"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⑶の費用の額に係るサービスの提供に当たっては、あらかじめ、利用者又はその家族に対し、当該サービスの内容及び費用を記した文書を交付して説明を行い、利用者の同意を得ているか。</w:t>
            </w: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6E5A99">
              <w:rPr>
                <w:rFonts w:ascii="ＭＳ 明朝" w:eastAsia="ＭＳ 明朝" w:cs="ＭＳ 明朝" w:hint="eastAsia"/>
                <w:color w:val="000000"/>
                <w:kern w:val="0"/>
                <w:sz w:val="18"/>
                <w:szCs w:val="18"/>
              </w:rPr>
              <w:t>⑶</w:t>
            </w:r>
            <w:r>
              <w:rPr>
                <w:rFonts w:ascii="ＭＳ 明朝" w:eastAsia="ＭＳ 明朝" w:cs="ＭＳ 明朝" w:hint="eastAsia"/>
                <w:color w:val="000000"/>
                <w:kern w:val="0"/>
                <w:sz w:val="18"/>
                <w:szCs w:val="18"/>
              </w:rPr>
              <w:t>の①～④の費用については、文書により同意を得ること。</w:t>
            </w: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D663C" w:rsidRPr="00B44DF3" w:rsidRDefault="005D663C"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D663C" w:rsidRPr="00B44DF3" w:rsidRDefault="005D663C"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D663C" w:rsidRPr="00B44DF3" w:rsidRDefault="005D663C"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p>
        </w:tc>
      </w:tr>
      <w:tr w:rsidR="005D663C"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5D663C" w:rsidRDefault="005D663C"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p w:rsidR="005D663C" w:rsidRDefault="005D663C"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5D663C" w:rsidRDefault="005D663C"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に係る利用料の支払を受けた場合は、その提供したサービスの内容、費用の額その他必要と認められる事項を記載したサービス提供証明書を利用者に対して交付しているか。</w:t>
            </w:r>
          </w:p>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5D663C" w:rsidRPr="00B44DF3" w:rsidRDefault="005D663C"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D663C" w:rsidRPr="00B44DF3" w:rsidRDefault="005D663C"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D663C" w:rsidRPr="00B44DF3" w:rsidRDefault="005D663C"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5D663C" w:rsidRDefault="005D663C"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131C6A"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指定短期入所療養介護の取扱方針</w:t>
            </w:r>
          </w:p>
        </w:tc>
        <w:tc>
          <w:tcPr>
            <w:tcW w:w="291" w:type="dxa"/>
            <w:tcBorders>
              <w:top w:val="single" w:sz="6" w:space="0" w:color="auto"/>
              <w:left w:val="single" w:sz="6" w:space="0" w:color="auto"/>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利用者の要介護状態の軽減又は悪化の防止に資するよう、認知症の状況等利用者の心身の状況を踏まえて、当該利用者の療養を妥当適切に行っているか。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□短期入所療養介護計画書</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r>
      <w:tr w:rsidR="00131C6A" w:rsidTr="00A4493E">
        <w:trPr>
          <w:cantSplit/>
          <w:trHeight w:val="612"/>
        </w:trPr>
        <w:tc>
          <w:tcPr>
            <w:tcW w:w="1308" w:type="dxa"/>
            <w:vMerge/>
            <w:tcBorders>
              <w:left w:val="single" w:sz="6"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相当期間以上にわたり継続して入所する利用者については、短期入所療養介護計画（計画）に基づき、漫然かつ画一的なものとならないよう配慮して行っているか。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当期間以上とは、概ね４日以上連続して利用する場合を指すこととするが、４日未満の利用者にあっても、利用者を担当する居宅介護支援事業者等と連携をとること等により、利用者の心身の状況等を踏まえて、他の短期入所療養介護計画を作成した利用者に準じて、必要な介護及び機能訓練等の援助を行うものとす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131C6A" w:rsidRDefault="00131C6A" w:rsidP="006E5A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177</w:t>
            </w:r>
            <w:r>
              <w:rPr>
                <w:rFonts w:ascii="ＭＳ 明朝" w:eastAsia="ＭＳ 明朝" w:cs="ＭＳ 明朝" w:hint="eastAsia"/>
                <w:color w:val="000000"/>
                <w:kern w:val="0"/>
                <w:sz w:val="18"/>
                <w:szCs w:val="18"/>
              </w:rPr>
              <w:t>条第2項</w:t>
            </w:r>
          </w:p>
          <w:p w:rsidR="00131C6A" w:rsidRDefault="00131C6A" w:rsidP="006E5A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九2⑵①</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r>
      <w:tr w:rsidR="00131C6A" w:rsidTr="00A4493E">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従業者は、サービスの提供に当たっては、懇切丁寧を旨とし、利用者又はその家族に対し、療養上必要な事項について、理解しやすいように説明を行っているか。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131C6A" w:rsidRDefault="00131C6A" w:rsidP="006E5A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131C6A" w:rsidRDefault="00131C6A" w:rsidP="006E5A9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r>
      <w:tr w:rsidR="00131C6A" w:rsidTr="00A4493E">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指定短期入所療養介護の取扱方針</w:t>
            </w:r>
          </w:p>
        </w:tc>
        <w:tc>
          <w:tcPr>
            <w:tcW w:w="291" w:type="dxa"/>
            <w:tcBorders>
              <w:top w:val="single" w:sz="6" w:space="0" w:color="auto"/>
              <w:left w:val="single" w:sz="6" w:space="0" w:color="auto"/>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は、サービスの提供に当たっては、当該利用者又は他の利用者等の生命又は身体を保護するため緊急やむを得ない場合を除き、身体拘束その他利用者の行動を制限する行為（身体拘束等）を行っていない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※身体拘束等の対象となる具体的行為</w:t>
            </w:r>
          </w:p>
          <w:p w:rsidR="00131C6A" w:rsidRDefault="00131C6A"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009F76A4" w:rsidRPr="0035666D">
              <w:rPr>
                <w:rFonts w:ascii="ＭＳ 明朝" w:eastAsia="ＭＳ 明朝" w:cs="ＭＳ 明朝" w:hint="eastAsia"/>
                <w:color w:val="000000"/>
                <w:kern w:val="0"/>
                <w:sz w:val="18"/>
                <w:szCs w:val="18"/>
                <w:highlight w:val="yellow"/>
              </w:rPr>
              <w:t>一人歩きしないように</w:t>
            </w:r>
            <w:r>
              <w:rPr>
                <w:rFonts w:ascii="ＭＳ 明朝" w:eastAsia="ＭＳ 明朝" w:cs="ＭＳ 明朝" w:hint="eastAsia"/>
                <w:color w:val="000000"/>
                <w:kern w:val="0"/>
                <w:sz w:val="18"/>
                <w:szCs w:val="18"/>
              </w:rPr>
              <w:t>、車いすやいす、ベッドに体幹や四肢をひも等で縛る。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②転落しないように、ベッドに体幹や四肢をひも等で縛る。</w:t>
            </w:r>
          </w:p>
          <w:p w:rsidR="00131C6A" w:rsidRDefault="00131C6A"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③自分で降りられないように、ベッドを柵</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サイドレール</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で囲む。</w:t>
            </w:r>
          </w:p>
          <w:p w:rsidR="00131C6A" w:rsidRDefault="00131C6A"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④点滴・経管栄養等のチューブを抜かないように、四肢をひも等で縛る。</w:t>
            </w:r>
          </w:p>
          <w:p w:rsidR="00131C6A" w:rsidRDefault="00131C6A"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rsidR="00131C6A" w:rsidRDefault="00131C6A"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131C6A" w:rsidRDefault="00131C6A"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⑦立ち上がる能力のある人の立ち上がりを妨げるようないすを使用する。</w:t>
            </w:r>
          </w:p>
          <w:p w:rsidR="00131C6A" w:rsidRDefault="00131C6A"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⑧脱衣やおむつはずしを制限するために、介護衣（つなぎ服）を着せる。</w:t>
            </w:r>
          </w:p>
          <w:p w:rsidR="00131C6A" w:rsidRDefault="00131C6A" w:rsidP="005D663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⑨他人への迷惑行為を防ぐために、ベッドなどに体幹や四肢をひも等で縛る。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⑩行動を落ち着かせるために、向精神薬を過剰に服用させる。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⑪自分の意思で開けることのできない居室等に隔離する。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131C6A" w:rsidRDefault="009F76A4" w:rsidP="005D663C">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131C6A" w:rsidTr="00A4493E">
        <w:trPr>
          <w:cantSplit/>
          <w:trHeight w:val="612"/>
        </w:trPr>
        <w:tc>
          <w:tcPr>
            <w:tcW w:w="1308" w:type="dxa"/>
            <w:vMerge/>
            <w:tcBorders>
              <w:left w:val="single" w:sz="6"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緊急やむを得ず、身体拘束等を行う場合、以下の三つの要件を全て満たす状態であることを「身体拘束廃止委員会」等のチームで検討しているか。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rsidR="00131C6A" w:rsidRDefault="00131C6A" w:rsidP="005D663C">
            <w:pPr>
              <w:autoSpaceDE w:val="0"/>
              <w:autoSpaceDN w:val="0"/>
              <w:adjustRightInd w:val="0"/>
              <w:spacing w:line="220" w:lineRule="exact"/>
              <w:ind w:left="900" w:hangingChars="500" w:hanging="90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①切迫性：利用者本人または他の利用者等の生命または身体が危険にさらされる可能性が著しく高いこと。</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②非代替性：身体拘束等以外に代替する介護方法がないこと。</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③一時性：身体拘束等が一時的なものであること。</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r>
      <w:tr w:rsidR="00131C6A" w:rsidTr="009F76A4">
        <w:trPr>
          <w:cantSplit/>
          <w:trHeight w:val="2445"/>
        </w:trPr>
        <w:tc>
          <w:tcPr>
            <w:tcW w:w="1308" w:type="dxa"/>
            <w:vMerge/>
            <w:tcBorders>
              <w:top w:val="single" w:sz="4" w:space="0" w:color="auto"/>
              <w:left w:val="single" w:sz="6" w:space="0" w:color="auto"/>
              <w:bottom w:val="single" w:sz="4"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4" w:space="0" w:color="auto"/>
              <w:right w:val="nil"/>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身体拘束等を行う場合には、その態様及び時間、その際の利用者の心身の状況並びに緊急やむを得ない理由を記録しているか。</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9F76A4" w:rsidRDefault="009F76A4" w:rsidP="005D663C">
            <w:pPr>
              <w:autoSpaceDE w:val="0"/>
              <w:autoSpaceDN w:val="0"/>
              <w:adjustRightInd w:val="0"/>
              <w:spacing w:line="220" w:lineRule="exact"/>
              <w:jc w:val="left"/>
              <w:rPr>
                <w:rFonts w:ascii="ＭＳ 明朝" w:eastAsia="ＭＳ 明朝" w:cs="ＭＳ 明朝"/>
                <w:color w:val="000000"/>
                <w:kern w:val="0"/>
                <w:sz w:val="18"/>
                <w:szCs w:val="18"/>
              </w:rPr>
            </w:pP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※記録に当たっては「身体拘束ゼロへの手引き」に例示されている「身体拘束に関する説明書・経過観察記録」等を参考として、適切な記録を作成すること。</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rsidR="009F76A4" w:rsidRDefault="009F76A4" w:rsidP="005D663C">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4"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131C6A" w:rsidRPr="00B44DF3" w:rsidRDefault="00131C6A" w:rsidP="005D663C">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131C6A" w:rsidRDefault="00131C6A" w:rsidP="005D663C">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9F76A4">
        <w:trPr>
          <w:cantSplit/>
          <w:trHeight w:val="180"/>
        </w:trPr>
        <w:tc>
          <w:tcPr>
            <w:tcW w:w="1308" w:type="dxa"/>
            <w:vMerge w:val="restart"/>
            <w:tcBorders>
              <w:top w:val="single" w:sz="4" w:space="0" w:color="auto"/>
              <w:left w:val="single" w:sz="6" w:space="0" w:color="auto"/>
              <w:right w:val="single" w:sz="6" w:space="0" w:color="auto"/>
            </w:tcBorders>
            <w:shd w:val="clear" w:color="auto" w:fill="auto"/>
          </w:tcPr>
          <w:p w:rsidR="009F76A4" w:rsidRDefault="00CB37EB" w:rsidP="005D663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指定短期入所療養介護の取扱方針</w:t>
            </w:r>
          </w:p>
        </w:tc>
        <w:tc>
          <w:tcPr>
            <w:tcW w:w="291" w:type="dxa"/>
            <w:tcBorders>
              <w:top w:val="single" w:sz="4" w:space="0" w:color="auto"/>
              <w:left w:val="single" w:sz="6" w:space="0" w:color="auto"/>
              <w:bottom w:val="single" w:sz="6" w:space="0" w:color="auto"/>
              <w:right w:val="nil"/>
            </w:tcBorders>
            <w:shd w:val="clear" w:color="auto" w:fill="auto"/>
          </w:tcPr>
          <w:p w:rsidR="009F76A4" w:rsidRPr="0035666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5666D">
              <w:rPr>
                <w:rFonts w:ascii="ＭＳ 明朝" w:eastAsia="ＭＳ 明朝" w:cs="ＭＳ 明朝" w:hint="eastAsia"/>
                <w:color w:val="000000"/>
                <w:kern w:val="0"/>
                <w:sz w:val="18"/>
                <w:szCs w:val="18"/>
                <w:highlight w:val="yellow"/>
              </w:rPr>
              <w:t>⑺</w:t>
            </w:r>
          </w:p>
        </w:tc>
        <w:tc>
          <w:tcPr>
            <w:tcW w:w="5528" w:type="dxa"/>
            <w:tcBorders>
              <w:top w:val="single" w:sz="4" w:space="0" w:color="auto"/>
              <w:left w:val="nil"/>
              <w:bottom w:val="single" w:sz="6" w:space="0" w:color="auto"/>
              <w:right w:val="nil"/>
            </w:tcBorders>
            <w:shd w:val="clear" w:color="auto" w:fill="auto"/>
          </w:tcPr>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身体的拘束等の適正化を図るため、次に掲げる措置を講じているか。</w:t>
            </w:r>
          </w:p>
          <w:p w:rsidR="009F76A4" w:rsidRPr="004960DD"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①身体的拘束等の適正化のための対策を検討する委員会（テレビ電話装置その他の情報通信機器を活用して行うことができるものとする。）を３月に１回以上開催するとともに、その結果について、介護職員その他の従業者に周知徹底を図ること。</w:t>
            </w: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②身体的拘束等の適正化のための指針を整備すること。</w:t>
            </w:r>
          </w:p>
          <w:p w:rsidR="009F76A4" w:rsidRPr="004960DD"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③介護職員その他の従業者に対し、身体的拘束等の適正化のための研修を定期的に実施すること。</w:t>
            </w: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※指針には、次のような項目を盛り込むこととする。</w:t>
            </w: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①事業所における身体的拘束等の適正化に関する基本的考え方</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②身体的拘束</w:t>
            </w:r>
            <w:r>
              <w:rPr>
                <w:rFonts w:ascii="ＭＳ 明朝" w:eastAsia="ＭＳ 明朝" w:cs="ＭＳ 明朝" w:hint="eastAsia"/>
                <w:color w:val="000000"/>
                <w:kern w:val="0"/>
                <w:sz w:val="18"/>
                <w:szCs w:val="18"/>
                <w:highlight w:val="yellow"/>
              </w:rPr>
              <w:t>等</w:t>
            </w:r>
            <w:r w:rsidRPr="004960DD">
              <w:rPr>
                <w:rFonts w:ascii="ＭＳ 明朝" w:eastAsia="ＭＳ 明朝" w:cs="ＭＳ 明朝" w:hint="eastAsia"/>
                <w:color w:val="000000"/>
                <w:kern w:val="0"/>
                <w:sz w:val="18"/>
                <w:szCs w:val="18"/>
                <w:highlight w:val="yellow"/>
              </w:rPr>
              <w:t>適正化検討委員会その他事業所内の組織に関する</w:t>
            </w:r>
          </w:p>
          <w:p w:rsidR="009F76A4" w:rsidRPr="004960DD" w:rsidRDefault="009F76A4" w:rsidP="009F76A4">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事項</w:t>
            </w: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③身体的拘束等の適正化のための職員研修に関する基本方針</w:t>
            </w:r>
          </w:p>
          <w:p w:rsidR="009F76A4" w:rsidRPr="004960DD"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④事業所内で発生した身体的拘束等の報告方法等のための方策に関する基本方針</w:t>
            </w: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⑤身体的拘束等発生時の対応に関する基本方針</w:t>
            </w: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⑥利用者等に対する当該指針の閲覧に関する基本方針</w:t>
            </w: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⑦その他身体的拘束等の適正化の推進のために必要な基本方針</w:t>
            </w: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9F76A4" w:rsidRDefault="009F76A4" w:rsidP="009F76A4">
            <w:pPr>
              <w:autoSpaceDE w:val="0"/>
              <w:autoSpaceDN w:val="0"/>
              <w:adjustRightInd w:val="0"/>
              <w:spacing w:line="220" w:lineRule="exact"/>
              <w:jc w:val="left"/>
              <w:rPr>
                <w:rFonts w:ascii="ＭＳ 明朝" w:eastAsia="ＭＳ 明朝" w:cs="ＭＳ 明朝"/>
                <w:kern w:val="0"/>
                <w:sz w:val="18"/>
                <w:szCs w:val="18"/>
                <w:highlight w:val="yellow"/>
              </w:rPr>
            </w:pPr>
            <w:r w:rsidRPr="004960DD">
              <w:rPr>
                <w:rFonts w:ascii="ＭＳ 明朝" w:eastAsia="ＭＳ 明朝" w:cs="ＭＳ 明朝" w:hint="eastAsia"/>
                <w:kern w:val="0"/>
                <w:sz w:val="18"/>
                <w:szCs w:val="18"/>
                <w:highlight w:val="yellow"/>
              </w:rPr>
              <w:t>※研修においては、定期的（年２回以上）な教育を開催するとともに、新規採用時には必ず研修を実施すること。また、研修の実施内容についても記録すること。</w:t>
            </w:r>
          </w:p>
          <w:p w:rsidR="009F76A4" w:rsidRDefault="009F76A4" w:rsidP="009F76A4">
            <w:pPr>
              <w:autoSpaceDE w:val="0"/>
              <w:autoSpaceDN w:val="0"/>
              <w:adjustRightInd w:val="0"/>
              <w:spacing w:line="220" w:lineRule="exact"/>
              <w:jc w:val="left"/>
              <w:rPr>
                <w:rFonts w:ascii="ＭＳ 明朝" w:eastAsia="ＭＳ 明朝" w:cs="ＭＳ 明朝"/>
                <w:kern w:val="0"/>
                <w:sz w:val="18"/>
                <w:szCs w:val="18"/>
                <w:highlight w:val="yellow"/>
              </w:rPr>
            </w:pPr>
          </w:p>
          <w:p w:rsidR="009F76A4" w:rsidRPr="004960DD" w:rsidRDefault="009F76A4" w:rsidP="009F76A4">
            <w:pPr>
              <w:autoSpaceDE w:val="0"/>
              <w:autoSpaceDN w:val="0"/>
              <w:adjustRightInd w:val="0"/>
              <w:spacing w:line="220" w:lineRule="exact"/>
              <w:jc w:val="left"/>
              <w:rPr>
                <w:rFonts w:ascii="ＭＳ 明朝" w:eastAsia="ＭＳ 明朝" w:cs="ＭＳ 明朝"/>
                <w:kern w:val="0"/>
                <w:sz w:val="18"/>
                <w:szCs w:val="18"/>
                <w:highlight w:val="yellow"/>
              </w:rPr>
            </w:pPr>
            <w:r>
              <w:rPr>
                <w:rFonts w:ascii="ＭＳ 明朝" w:eastAsia="ＭＳ 明朝" w:cs="ＭＳ 明朝" w:hint="eastAsia"/>
                <w:kern w:val="0"/>
                <w:sz w:val="18"/>
                <w:szCs w:val="18"/>
                <w:highlight w:val="yellow"/>
              </w:rPr>
              <w:t>※</w:t>
            </w:r>
            <w:r w:rsidRPr="001B7D62">
              <w:rPr>
                <w:rFonts w:ascii="ＭＳ 明朝" w:eastAsia="ＭＳ 明朝" w:cs="ＭＳ 明朝" w:hint="eastAsia"/>
                <w:color w:val="000000"/>
                <w:kern w:val="0"/>
                <w:sz w:val="18"/>
                <w:szCs w:val="18"/>
                <w:highlight w:val="yellow"/>
              </w:rPr>
              <w:t>令和</w:t>
            </w:r>
            <w:r>
              <w:rPr>
                <w:rFonts w:ascii="ＭＳ 明朝" w:eastAsia="ＭＳ 明朝" w:cs="ＭＳ 明朝" w:hint="eastAsia"/>
                <w:color w:val="000000"/>
                <w:kern w:val="0"/>
                <w:sz w:val="18"/>
                <w:szCs w:val="18"/>
                <w:highlight w:val="yellow"/>
              </w:rPr>
              <w:t>７</w:t>
            </w:r>
            <w:r w:rsidRPr="001B7D62">
              <w:rPr>
                <w:rFonts w:ascii="ＭＳ 明朝" w:eastAsia="ＭＳ 明朝" w:cs="ＭＳ 明朝" w:hint="eastAsia"/>
                <w:color w:val="000000"/>
                <w:kern w:val="0"/>
                <w:sz w:val="18"/>
                <w:szCs w:val="18"/>
                <w:highlight w:val="yellow"/>
              </w:rPr>
              <w:t>年３月31日までの間は、努力義務</w:t>
            </w:r>
          </w:p>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9F76A4" w:rsidRPr="004960DD"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条例第1</w:t>
            </w:r>
            <w:r>
              <w:rPr>
                <w:rFonts w:ascii="ＭＳ 明朝" w:eastAsia="ＭＳ 明朝" w:cs="ＭＳ 明朝" w:hint="eastAsia"/>
                <w:color w:val="000000"/>
                <w:kern w:val="0"/>
                <w:sz w:val="18"/>
                <w:szCs w:val="18"/>
                <w:highlight w:val="yellow"/>
              </w:rPr>
              <w:t>77</w:t>
            </w:r>
            <w:r w:rsidRPr="004960DD">
              <w:rPr>
                <w:rFonts w:ascii="ＭＳ 明朝" w:eastAsia="ＭＳ 明朝" w:cs="ＭＳ 明朝" w:hint="eastAsia"/>
                <w:color w:val="000000"/>
                <w:kern w:val="0"/>
                <w:sz w:val="18"/>
                <w:szCs w:val="18"/>
                <w:highlight w:val="yellow"/>
              </w:rPr>
              <w:t>条第6項</w:t>
            </w:r>
          </w:p>
          <w:p w:rsidR="009F76A4" w:rsidRP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老企老企</w:t>
            </w:r>
            <w:r w:rsidRPr="004960DD">
              <w:rPr>
                <w:rFonts w:ascii="ＭＳ 明朝" w:eastAsia="ＭＳ 明朝" w:cs="ＭＳ 明朝"/>
                <w:color w:val="000000"/>
                <w:kern w:val="0"/>
                <w:sz w:val="18"/>
                <w:szCs w:val="18"/>
                <w:highlight w:val="yellow"/>
              </w:rPr>
              <w:t>25</w:t>
            </w:r>
            <w:r w:rsidRPr="004960DD">
              <w:rPr>
                <w:rFonts w:ascii="ＭＳ 明朝" w:eastAsia="ＭＳ 明朝" w:cs="ＭＳ 明朝" w:hint="eastAsia"/>
                <w:color w:val="000000"/>
                <w:kern w:val="0"/>
                <w:sz w:val="18"/>
                <w:szCs w:val="18"/>
                <w:highlight w:val="yellow"/>
              </w:rPr>
              <w:t>第</w:t>
            </w:r>
            <w:r w:rsidRPr="004960DD">
              <w:rPr>
                <w:rFonts w:ascii="ＭＳ 明朝" w:eastAsia="ＭＳ 明朝" w:cs="ＭＳ 明朝"/>
                <w:color w:val="000000"/>
                <w:kern w:val="0"/>
                <w:sz w:val="18"/>
                <w:szCs w:val="18"/>
                <w:highlight w:val="yellow"/>
              </w:rPr>
              <w:t>3</w:t>
            </w:r>
            <w:r>
              <w:rPr>
                <w:rFonts w:ascii="ＭＳ 明朝" w:eastAsia="ＭＳ 明朝" w:cs="ＭＳ 明朝" w:hint="eastAsia"/>
                <w:color w:val="000000"/>
                <w:kern w:val="0"/>
                <w:sz w:val="18"/>
                <w:szCs w:val="18"/>
                <w:highlight w:val="yellow"/>
              </w:rPr>
              <w:t>九</w:t>
            </w:r>
            <w:r w:rsidR="0041402B">
              <w:rPr>
                <w:rFonts w:ascii="ＭＳ 明朝" w:eastAsia="ＭＳ 明朝" w:cs="ＭＳ 明朝" w:hint="eastAsia"/>
                <w:color w:val="000000"/>
                <w:kern w:val="0"/>
                <w:sz w:val="18"/>
                <w:szCs w:val="18"/>
                <w:highlight w:val="yellow"/>
              </w:rPr>
              <w:t>2</w:t>
            </w:r>
            <w:r>
              <w:rPr>
                <w:rFonts w:ascii="ＭＳ 明朝" w:eastAsia="ＭＳ 明朝" w:cs="ＭＳ 明朝" w:hint="eastAsia"/>
                <w:color w:val="000000"/>
                <w:kern w:val="0"/>
                <w:sz w:val="18"/>
                <w:szCs w:val="18"/>
                <w:highlight w:val="yellow"/>
              </w:rPr>
              <w:t>⑵</w:t>
            </w:r>
          </w:p>
        </w:tc>
        <w:tc>
          <w:tcPr>
            <w:tcW w:w="456" w:type="dxa"/>
            <w:tcBorders>
              <w:top w:val="single" w:sz="4" w:space="0" w:color="auto"/>
              <w:left w:val="single" w:sz="6" w:space="0" w:color="auto"/>
              <w:bottom w:val="single" w:sz="6" w:space="0" w:color="auto"/>
              <w:right w:val="single" w:sz="6" w:space="0" w:color="auto"/>
            </w:tcBorders>
            <w:vAlign w:val="center"/>
          </w:tcPr>
          <w:p w:rsidR="009F76A4" w:rsidRPr="00463221"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9F76A4" w:rsidRPr="00463221"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9F76A4" w:rsidRPr="00463221"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CB37EB" w:rsidRPr="004960DD" w:rsidRDefault="00CB37EB" w:rsidP="00CB37E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□研修計画、実績</w:t>
            </w:r>
          </w:p>
          <w:p w:rsidR="00CB37EB" w:rsidRPr="004960DD" w:rsidRDefault="00CB37EB" w:rsidP="00CB37EB">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960DD">
              <w:rPr>
                <w:rFonts w:ascii="ＭＳ 明朝" w:eastAsia="ＭＳ 明朝" w:cs="ＭＳ 明朝" w:hint="eastAsia"/>
                <w:color w:val="000000"/>
                <w:kern w:val="0"/>
                <w:sz w:val="18"/>
                <w:szCs w:val="18"/>
                <w:highlight w:val="yellow"/>
              </w:rPr>
              <w:t>□委員会の記録</w:t>
            </w:r>
          </w:p>
          <w:p w:rsidR="009F76A4"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sidRPr="004960DD">
              <w:rPr>
                <w:rFonts w:ascii="ＭＳ 明朝" w:eastAsia="ＭＳ 明朝" w:cs="ＭＳ 明朝" w:hint="eastAsia"/>
                <w:color w:val="000000"/>
                <w:kern w:val="0"/>
                <w:sz w:val="18"/>
                <w:szCs w:val="18"/>
                <w:highlight w:val="yellow"/>
              </w:rPr>
              <w:t>□身体的拘束等の適正化のための指針</w:t>
            </w:r>
          </w:p>
        </w:tc>
      </w:tr>
      <w:tr w:rsidR="009F76A4"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437BEB" w:rsidP="009F76A4">
            <w:pPr>
              <w:autoSpaceDE w:val="0"/>
              <w:autoSpaceDN w:val="0"/>
              <w:adjustRightInd w:val="0"/>
              <w:spacing w:line="220" w:lineRule="exact"/>
              <w:jc w:val="left"/>
              <w:rPr>
                <w:rFonts w:ascii="ＭＳ 明朝" w:eastAsia="ＭＳ 明朝" w:cs="ＭＳ 明朝"/>
                <w:color w:val="000000"/>
                <w:kern w:val="0"/>
                <w:sz w:val="18"/>
                <w:szCs w:val="18"/>
              </w:rPr>
            </w:pPr>
            <w:r w:rsidRPr="00D9566F">
              <w:rPr>
                <w:rFonts w:ascii="ＭＳ 明朝" w:eastAsia="ＭＳ 明朝" w:cs="ＭＳ 明朝" w:hint="eastAsia"/>
                <w:color w:val="000000"/>
                <w:kern w:val="0"/>
                <w:sz w:val="18"/>
                <w:szCs w:val="18"/>
                <w:highlight w:val="yellow"/>
              </w:rPr>
              <w:t>⑻</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177</w:t>
            </w:r>
            <w:r>
              <w:rPr>
                <w:rFonts w:ascii="ＭＳ 明朝" w:eastAsia="ＭＳ 明朝" w:cs="ＭＳ 明朝" w:hint="eastAsia"/>
                <w:color w:val="000000"/>
                <w:kern w:val="0"/>
                <w:sz w:val="18"/>
                <w:szCs w:val="18"/>
              </w:rPr>
              <w:t>条第</w:t>
            </w:r>
            <w:r w:rsidR="00751308" w:rsidRPr="00751308">
              <w:rPr>
                <w:rFonts w:ascii="ＭＳ 明朝" w:eastAsia="ＭＳ 明朝" w:cs="ＭＳ 明朝" w:hint="eastAsia"/>
                <w:color w:val="000000"/>
                <w:kern w:val="0"/>
                <w:sz w:val="18"/>
                <w:szCs w:val="18"/>
                <w:highlight w:val="yellow"/>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751308"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751308" w:rsidRDefault="00751308"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短期入所療養介護計画の作成</w:t>
            </w:r>
          </w:p>
          <w:p w:rsidR="00751308" w:rsidRDefault="00751308" w:rsidP="0075130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相当期間以上にわたり継続して入所することが予定される利用者については、利用者の心身の状況、病状、希望及びその置かれている環境並びに医師の診療の方針に基づき、サービスの提供の開始前から終了後に至るまでの利用者が利用するサービスの継続性に配慮して、他の従業者と協議の上、サービスの目標、当該目標を達成するための具体的なサービスの内容等を記載した計画を作成しているか。</w:t>
            </w:r>
          </w:p>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p>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00B9332D">
              <w:rPr>
                <w:rFonts w:ascii="ＭＳ 明朝" w:eastAsia="ＭＳ 明朝" w:cs="ＭＳ 明朝" w:hint="eastAsia"/>
                <w:color w:val="000000"/>
                <w:kern w:val="0"/>
                <w:sz w:val="18"/>
                <w:szCs w:val="18"/>
              </w:rPr>
              <w:t>事業所</w:t>
            </w:r>
            <w:r>
              <w:rPr>
                <w:rFonts w:ascii="ＭＳ 明朝" w:eastAsia="ＭＳ 明朝" w:cs="ＭＳ 明朝" w:hint="eastAsia"/>
                <w:color w:val="000000"/>
                <w:kern w:val="0"/>
                <w:sz w:val="18"/>
                <w:szCs w:val="18"/>
              </w:rPr>
              <w:t>に介護支援専門員がいる場合には、介護支援専門員に計画のとりまとめを行わせること。介護支援専門員がいない場合には、計画作成の経験を有する者に作成させることが望ましい。</w:t>
            </w:r>
          </w:p>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⑶①</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□短期入所生活計画書</w:t>
            </w:r>
          </w:p>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w:t>
            </w:r>
          </w:p>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□他従業者との協議結果</w:t>
            </w:r>
          </w:p>
        </w:tc>
      </w:tr>
      <w:tr w:rsidR="00751308" w:rsidTr="00A4493E">
        <w:trPr>
          <w:cantSplit/>
          <w:trHeight w:val="612"/>
        </w:trPr>
        <w:tc>
          <w:tcPr>
            <w:tcW w:w="1308" w:type="dxa"/>
            <w:vMerge/>
            <w:tcBorders>
              <w:left w:val="single" w:sz="6" w:space="0" w:color="auto"/>
              <w:right w:val="single" w:sz="6" w:space="0" w:color="auto"/>
            </w:tcBorders>
            <w:shd w:val="clear" w:color="auto" w:fill="auto"/>
          </w:tcPr>
          <w:p w:rsidR="00751308" w:rsidRDefault="00751308"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計画は、既に居宅サービス計画が作成されている場合は、居宅サービス計画の内容に沿って作成しているか。</w:t>
            </w:r>
          </w:p>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178</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751308" w:rsidTr="00437BEB">
        <w:trPr>
          <w:cantSplit/>
          <w:trHeight w:val="612"/>
        </w:trPr>
        <w:tc>
          <w:tcPr>
            <w:tcW w:w="1308" w:type="dxa"/>
            <w:vMerge/>
            <w:tcBorders>
              <w:left w:val="single" w:sz="6" w:space="0" w:color="auto"/>
              <w:right w:val="single" w:sz="6" w:space="0" w:color="auto"/>
            </w:tcBorders>
            <w:shd w:val="clear" w:color="auto" w:fill="auto"/>
          </w:tcPr>
          <w:p w:rsidR="00751308" w:rsidRDefault="00751308"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管理者は、計画の作成に当たっては、その内容について利用者又はその家族に対して説明し、利用者の同意を得ているか。</w:t>
            </w:r>
          </w:p>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178</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751308" w:rsidTr="00437BEB">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751308" w:rsidRDefault="00751308"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管理者は、計画を作成した際には、当該計画を利用者に交付しているか。</w:t>
            </w:r>
          </w:p>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178</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51308" w:rsidRPr="00B44DF3" w:rsidRDefault="00751308"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751308" w:rsidRDefault="00751308"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診療の方針</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診療は、一般に医師として診療の必要性があると認められる疾病又は負傷に対して、的確な診断を基とし、療養上妥当適切に行っているか。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179</w:t>
            </w:r>
            <w:r>
              <w:rPr>
                <w:rFonts w:ascii="ＭＳ 明朝" w:eastAsia="ＭＳ 明朝" w:cs="ＭＳ 明朝" w:hint="eastAsia"/>
                <w:color w:val="000000"/>
                <w:kern w:val="0"/>
                <w:sz w:val="18"/>
                <w:szCs w:val="18"/>
              </w:rPr>
              <w:t>条第1項第1号</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tc>
      </w:tr>
      <w:tr w:rsidR="009F76A4" w:rsidTr="00CB37EB">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診療に当たっては、常に医学の立場を堅持して、利用者の心身の状況を観察し、要介護者の心理が健康に及ぼす影響を十分配慮して、心理的な効果をもあげることができるよう適切な指導を行っているか。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179</w:t>
            </w:r>
            <w:r>
              <w:rPr>
                <w:rFonts w:ascii="ＭＳ 明朝" w:eastAsia="ＭＳ 明朝" w:cs="ＭＳ 明朝" w:hint="eastAsia"/>
                <w:color w:val="000000"/>
                <w:kern w:val="0"/>
                <w:sz w:val="18"/>
                <w:szCs w:val="18"/>
              </w:rPr>
              <w:t>条第1項第2号</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CB37EB">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常に利用者の病状及び心身の状況並びに日常生活及びその置かれている環境の的確な把握に努め、利用者又はその家族に対し、適切な指導を行っているか。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179</w:t>
            </w:r>
            <w:r>
              <w:rPr>
                <w:rFonts w:ascii="ＭＳ 明朝" w:eastAsia="ＭＳ 明朝" w:cs="ＭＳ 明朝" w:hint="eastAsia"/>
                <w:color w:val="000000"/>
                <w:kern w:val="0"/>
                <w:sz w:val="18"/>
                <w:szCs w:val="18"/>
              </w:rPr>
              <w:t>条第1項第3号</w:t>
            </w:r>
          </w:p>
        </w:tc>
        <w:tc>
          <w:tcPr>
            <w:tcW w:w="456" w:type="dxa"/>
            <w:tcBorders>
              <w:top w:val="single" w:sz="6" w:space="0" w:color="auto"/>
              <w:left w:val="single" w:sz="6" w:space="0" w:color="auto"/>
              <w:bottom w:val="single" w:sz="4"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CB37EB">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9F76A4" w:rsidRDefault="00CB37EB"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診療の方針</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検査、投薬、注射、処置等は、利用者の病状に照らして妥当適切に行っているか。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179</w:t>
            </w:r>
            <w:r>
              <w:rPr>
                <w:rFonts w:ascii="ＭＳ 明朝" w:eastAsia="ＭＳ 明朝" w:cs="ＭＳ 明朝" w:hint="eastAsia"/>
                <w:color w:val="000000"/>
                <w:kern w:val="0"/>
                <w:sz w:val="18"/>
                <w:szCs w:val="18"/>
              </w:rPr>
              <w:t>条第1項第4号</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CB37EB"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rsidR="00CB37EB"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9F76A4"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tc>
      </w:tr>
      <w:tr w:rsidR="009F76A4" w:rsidTr="00A4493E">
        <w:trPr>
          <w:cantSplit/>
          <w:trHeight w:val="612"/>
        </w:trPr>
        <w:tc>
          <w:tcPr>
            <w:tcW w:w="1308" w:type="dxa"/>
            <w:vMerge/>
            <w:tcBorders>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特殊な療法又は新しい療法等については、健康保険等に適用している療法等以外行っていないか。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179</w:t>
            </w:r>
            <w:r>
              <w:rPr>
                <w:rFonts w:ascii="ＭＳ 明朝" w:eastAsia="ＭＳ 明朝" w:cs="ＭＳ 明朝" w:hint="eastAsia"/>
                <w:color w:val="000000"/>
                <w:kern w:val="0"/>
                <w:sz w:val="18"/>
                <w:szCs w:val="18"/>
              </w:rPr>
              <w:t>条第1項第5号</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厚生労働大臣が別に定める医薬品</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125)</w:t>
            </w:r>
            <w:r>
              <w:rPr>
                <w:rFonts w:ascii="ＭＳ 明朝" w:eastAsia="ＭＳ 明朝" w:cs="ＭＳ 明朝" w:hint="eastAsia"/>
                <w:color w:val="000000"/>
                <w:kern w:val="0"/>
                <w:sz w:val="18"/>
                <w:szCs w:val="18"/>
              </w:rPr>
              <w:t>以外の医薬品を利用者に施用し、又は処方していないか。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179</w:t>
            </w:r>
            <w:r>
              <w:rPr>
                <w:rFonts w:ascii="ＭＳ 明朝" w:eastAsia="ＭＳ 明朝" w:cs="ＭＳ 明朝" w:hint="eastAsia"/>
                <w:color w:val="000000"/>
                <w:kern w:val="0"/>
                <w:sz w:val="18"/>
                <w:szCs w:val="18"/>
              </w:rPr>
              <w:t>条第1項第6号</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入院患者の病状の急変等により、自ら必要な医療を提供することが困難であると認めたときは、他の医師の対診を求める等診療について適切な措置を講じているか。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179</w:t>
            </w:r>
            <w:r>
              <w:rPr>
                <w:rFonts w:ascii="ＭＳ 明朝" w:eastAsia="ＭＳ 明朝" w:cs="ＭＳ 明朝" w:hint="eastAsia"/>
                <w:color w:val="000000"/>
                <w:kern w:val="0"/>
                <w:sz w:val="18"/>
                <w:szCs w:val="18"/>
              </w:rPr>
              <w:t>条第1項第7号</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機能訓練</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利用者の心身の諸機能の維持回復を図り、日常生活の自立を助けるため、必要な理学療法、作業療法その他必要なリハビリテーションを行っているか。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180</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□訓練に関する計画、記録</w:t>
            </w:r>
          </w:p>
        </w:tc>
      </w:tr>
      <w:tr w:rsidR="009F76A4"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看護及び医学的管理の下における介護</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看護及び医学的管理の下における介護は、利用者の自立の支援と日常生活の充実に資するよう、利用者の病状及び心身の状況に応じ、適切な技術をもって行っているか。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□入浴の記録</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□排泄の記録</w:t>
            </w:r>
          </w:p>
        </w:tc>
      </w:tr>
      <w:tr w:rsidR="009F76A4" w:rsidTr="00A4493E">
        <w:trPr>
          <w:cantSplit/>
          <w:trHeight w:val="612"/>
        </w:trPr>
        <w:tc>
          <w:tcPr>
            <w:tcW w:w="1308" w:type="dxa"/>
            <w:vMerge/>
            <w:tcBorders>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１週間に２回以上、適切な方法により、利用者を入浴させ、又は清拭しているか。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※入所者の自立支援に資するよう、その心身の状況を踏まえ、特別浴槽を用いた入浴や介助浴等適切な方法により行うこと。</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※入浴前に体温や皮膚状況等の確認を行うこと。</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※プライバシーに配慮して介助すること。</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⑹</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利用者の病状及び心身の状況に応じ、適切な方法により、排せつの自立について必要な援助を行っているか。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おむつを使用せざるを得ない利用者のおむつを適切に取り替えているか。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※プライバシーに配慮して介助すること。</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181</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⑴～⑷のほか、利用者に対し、離床、着替え、整容その他日常生活上の世話を適切に行っているか。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181</w:t>
            </w:r>
            <w:r>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利用者に対して、利用者の負担により、当該事業者の従業者以外の者による看護及び介護を受けさせていないか。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食事の提供</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利用者の食事は、栄養並びに利用者の身体の状況、病状及び嗜好を考慮したものとするとともに、適切な時間に行っているか。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※利用者の食事は、その者の自立の支援に配慮し、できるだけ離床して食堂で行われるよう努めること。</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項、第2項</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□献立表</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□嗜好に関する調査</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□残食の記録</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□検食簿</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□食事せん</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□業務委託の場合は、委託契約書</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CB37EB">
        <w:trPr>
          <w:cantSplit/>
          <w:trHeight w:val="612"/>
        </w:trPr>
        <w:tc>
          <w:tcPr>
            <w:tcW w:w="1308" w:type="dxa"/>
            <w:vMerge/>
            <w:tcBorders>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調理は、あらかじめ作成された献立に従って行うとともに、その実施状況を明らかにしているか。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※病弱者に対する献立は、必要に応じ医師の指導を受けること。</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⑺②</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CB37EB">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食事時間は適切なものとし、夕食時間は午後６時以降とすることが望ましいが、早くても午後５時以降としているか。</w:t>
            </w: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⑺③</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CB37EB">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9F76A4" w:rsidRDefault="00CB37EB"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食事の提供</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提供に関する業務を委託する場合は、栄養管理、調理管理、材料管理、施設等管理、業務管理、衛生管理、労働衛生管理について、事業者自らが行うなど当該事業者の管理者が業務遂行上必要な注意を果たすことができる体制と契約内容とな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⑺④</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CB37EB"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□献立表</w:t>
            </w:r>
          </w:p>
          <w:p w:rsidR="00CB37EB"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□嗜好に関する調査</w:t>
            </w:r>
          </w:p>
          <w:p w:rsidR="00CB37EB"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□残食の記録</w:t>
            </w:r>
          </w:p>
          <w:p w:rsidR="00CB37EB"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□検食簿</w:t>
            </w:r>
          </w:p>
          <w:p w:rsidR="00CB37EB"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□食事せん</w:t>
            </w:r>
          </w:p>
          <w:p w:rsidR="00CB37EB"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□業務委託の場合は、委託契約書</w:t>
            </w:r>
          </w:p>
          <w:p w:rsidR="009F76A4" w:rsidRPr="00CB37EB"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食事提供については、利用者の嚥下や咀嚼の状況、食欲など心身の状態等を当該利用者の食事に的確に反映させるために、療養室等関係部門と食事関係部門との連携が図られているか。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⑺⑤</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利用者に対しては適切な栄養食事相談を行っているか。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⑺⑥</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食事内容については、当該事業者の医師又は栄養士を含む会議において検討が加えられているか。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⑺⑦</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その他のサービスの提供</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適宜利用者のためのレクリエーション行事を行うよう努めているか。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□事業計画（レクリエーション等）</w:t>
            </w:r>
          </w:p>
        </w:tc>
      </w:tr>
      <w:tr w:rsidR="009F76A4"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常に利用者の家族との連携を図るよう努めているか。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利用者が次のいずれかに該当する場合は、遅滞なく、意見を付してその旨を保険者市町村に通知しているか。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rsidR="009F76A4"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②偽りその他不正の行為によって保険給付を受け、又は受けようとしたとき。</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□保険者市町村に送付した通知に係る記録</w:t>
            </w:r>
          </w:p>
        </w:tc>
      </w:tr>
      <w:tr w:rsidR="009F76A4"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管理者は、事業所の従業者の管理及びサービスの利用の申込みに係る調整、業務の実施状況の把握その他の管理を一元的に行っているか。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9F76A4" w:rsidRPr="00703DE6"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管理者は、従業者に運営に関する基準を遵守させるため必要な指揮命令を行っているか。</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9F76A4" w:rsidRPr="00703DE6"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CB37EB">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次に掲げる事業の運営についての重要事項に関する規程を定めているか。</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①事業の目的及び運営の方針</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②従業者の職種、員数及び職務の内容</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③指定短期入所療養介護の内容及び利用料その他の費用の額</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④通常の送迎の実施地域</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⑤</w:t>
            </w:r>
            <w:r w:rsidR="00B9332D">
              <w:rPr>
                <w:rFonts w:ascii="ＭＳ 明朝" w:eastAsia="ＭＳ 明朝" w:cs="ＭＳ 明朝" w:hint="eastAsia"/>
                <w:color w:val="000000"/>
                <w:kern w:val="0"/>
                <w:sz w:val="18"/>
                <w:szCs w:val="18"/>
              </w:rPr>
              <w:t>事業所</w:t>
            </w:r>
            <w:r w:rsidRPr="006C34E7">
              <w:rPr>
                <w:rFonts w:ascii="ＭＳ 明朝" w:eastAsia="ＭＳ 明朝" w:cs="ＭＳ 明朝" w:hint="eastAsia"/>
                <w:color w:val="000000"/>
                <w:kern w:val="0"/>
                <w:sz w:val="18"/>
                <w:szCs w:val="18"/>
              </w:rPr>
              <w:t>利用に当たっての留意事項</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⑥非常災害対策</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⑦</w:t>
            </w:r>
            <w:r w:rsidRPr="006C34E7">
              <w:rPr>
                <w:rFonts w:ascii="ＭＳ 明朝" w:eastAsia="ＭＳ 明朝" w:cs="ＭＳ 明朝"/>
                <w:color w:val="000000"/>
                <w:kern w:val="0"/>
                <w:sz w:val="18"/>
                <w:szCs w:val="18"/>
              </w:rPr>
              <w:t>虐待の防止のための措置に関する事項</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⑧その他運営に関する重要事項</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751308"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※⑧の重要事項として、当該利用者又は他の利用者等の生命又は身体を保護するため緊急やむを得ない場合に身体拘束等を行う際の手続きについて定めておくことが望ましい。</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184</w:t>
            </w:r>
            <w:r>
              <w:rPr>
                <w:rFonts w:ascii="ＭＳ 明朝" w:eastAsia="ＭＳ 明朝" w:cs="ＭＳ 明朝" w:hint="eastAsia"/>
                <w:color w:val="000000"/>
                <w:kern w:val="0"/>
                <w:sz w:val="18"/>
                <w:szCs w:val="18"/>
              </w:rPr>
              <w:t>条</w:t>
            </w:r>
          </w:p>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九</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⑻</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B44DF3"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F76A4"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CB37EB" w:rsidRDefault="00CB37EB" w:rsidP="009F76A4">
            <w:pPr>
              <w:autoSpaceDE w:val="0"/>
              <w:autoSpaceDN w:val="0"/>
              <w:adjustRightInd w:val="0"/>
              <w:spacing w:line="220" w:lineRule="exact"/>
              <w:jc w:val="left"/>
              <w:rPr>
                <w:rFonts w:ascii="ＭＳ 明朝" w:eastAsia="ＭＳ 明朝" w:cs="ＭＳ 明朝"/>
                <w:color w:val="000000"/>
                <w:kern w:val="0"/>
                <w:sz w:val="18"/>
                <w:szCs w:val="18"/>
              </w:rPr>
            </w:pPr>
          </w:p>
          <w:p w:rsidR="00CB37EB" w:rsidRDefault="00CB37EB" w:rsidP="009F76A4">
            <w:pPr>
              <w:autoSpaceDE w:val="0"/>
              <w:autoSpaceDN w:val="0"/>
              <w:adjustRightInd w:val="0"/>
              <w:spacing w:line="220" w:lineRule="exact"/>
              <w:jc w:val="left"/>
              <w:rPr>
                <w:rFonts w:ascii="ＭＳ 明朝" w:eastAsia="ＭＳ 明朝" w:cs="ＭＳ 明朝"/>
                <w:color w:val="000000"/>
                <w:kern w:val="0"/>
                <w:sz w:val="18"/>
                <w:szCs w:val="18"/>
              </w:rPr>
            </w:pPr>
          </w:p>
          <w:p w:rsidR="00CB37EB" w:rsidRDefault="00CB37EB" w:rsidP="00CB37EB">
            <w:pPr>
              <w:autoSpaceDE w:val="0"/>
              <w:autoSpaceDN w:val="0"/>
              <w:adjustRightInd w:val="0"/>
              <w:spacing w:line="220" w:lineRule="exact"/>
              <w:jc w:val="left"/>
              <w:rPr>
                <w:rFonts w:ascii="ＭＳ 明朝" w:eastAsia="ＭＳ 明朝" w:cs="ＭＳ 明朝"/>
                <w:color w:val="000000"/>
                <w:kern w:val="0"/>
                <w:sz w:val="18"/>
                <w:szCs w:val="18"/>
              </w:rPr>
            </w:pPr>
          </w:p>
        </w:tc>
      </w:tr>
    </w:tbl>
    <w:p w:rsidR="00CE7F95" w:rsidRDefault="00CE7F95">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CE7F95" w:rsidRPr="000C0F66" w:rsidTr="00437BEB">
        <w:trPr>
          <w:trHeight w:val="245"/>
          <w:tblHeader/>
        </w:trPr>
        <w:tc>
          <w:tcPr>
            <w:tcW w:w="1308" w:type="dxa"/>
            <w:tcBorders>
              <w:top w:val="single" w:sz="6" w:space="0" w:color="auto"/>
              <w:left w:val="single" w:sz="6" w:space="0" w:color="auto"/>
              <w:bottom w:val="nil"/>
              <w:right w:val="single" w:sz="6" w:space="0" w:color="auto"/>
            </w:tcBorders>
          </w:tcPr>
          <w:p w:rsidR="00CE7F95" w:rsidRPr="000C0F66" w:rsidRDefault="00CE7F95" w:rsidP="00437BEB">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CE7F95" w:rsidRPr="000C0F66" w:rsidRDefault="00CE7F95" w:rsidP="00437BEB">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CE7F95" w:rsidRPr="000C0F66" w:rsidRDefault="00CE7F95" w:rsidP="00437BEB">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CE7F95" w:rsidRPr="000C0F66" w:rsidRDefault="00CE7F95" w:rsidP="00437BEB">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CE7F95" w:rsidRPr="000C0F66" w:rsidRDefault="00CE7F95" w:rsidP="00437BEB">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CE7F95" w:rsidRPr="000C0F66" w:rsidRDefault="00CE7F95" w:rsidP="00437BEB">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CE7F95" w:rsidRPr="000C0F66" w:rsidRDefault="00CE7F95" w:rsidP="00437BEB">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CE7F95" w:rsidTr="00437BEB">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CE7F95" w:rsidRDefault="00CE7F95"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4" w:space="0" w:color="auto"/>
              <w:right w:val="nil"/>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利用者に対し適切なサービスを提供できるよう、従業者の勤務の体制を定めているか。</w:t>
            </w:r>
          </w:p>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p>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CE7F95" w:rsidRDefault="00CE7F95"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rsidR="00CE7F95" w:rsidRDefault="00CE7F95" w:rsidP="00CB37E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□業務委託をしている場合、委託契約書</w:t>
            </w:r>
          </w:p>
        </w:tc>
      </w:tr>
      <w:tr w:rsidR="00CE7F95" w:rsidTr="00437BEB">
        <w:trPr>
          <w:cantSplit/>
          <w:trHeight w:val="612"/>
        </w:trPr>
        <w:tc>
          <w:tcPr>
            <w:tcW w:w="1308" w:type="dxa"/>
            <w:vMerge/>
            <w:tcBorders>
              <w:left w:val="single" w:sz="6" w:space="0" w:color="auto"/>
              <w:right w:val="single" w:sz="6" w:space="0" w:color="auto"/>
            </w:tcBorders>
            <w:shd w:val="clear" w:color="auto" w:fill="auto"/>
          </w:tcPr>
          <w:p w:rsidR="00CE7F95" w:rsidRDefault="00CE7F95"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原則として月ごとの勤務表を作成し、従業者の日々の勤務時間、常勤・非常勤の別、専従の支援相談員、看護職員、介護職員及び機能訓練指導員の配置、管理者との兼務関係、機能訓練指導員との兼務関係等を明確にしているか。</w:t>
            </w:r>
          </w:p>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Pr="00CB37EB">
              <w:rPr>
                <w:rFonts w:ascii="ＭＳ 明朝" w:eastAsia="ＭＳ 明朝" w:cs="ＭＳ 明朝" w:hint="eastAsia"/>
                <w:color w:val="000000"/>
                <w:kern w:val="0"/>
                <w:sz w:val="18"/>
                <w:szCs w:val="18"/>
                <w:highlight w:val="yellow"/>
              </w:rPr>
              <w:t>⒂</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六</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⑸①準用)</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E7F95" w:rsidRDefault="00CE7F95" w:rsidP="00CB37EB">
            <w:pPr>
              <w:autoSpaceDE w:val="0"/>
              <w:autoSpaceDN w:val="0"/>
              <w:adjustRightInd w:val="0"/>
              <w:spacing w:line="220" w:lineRule="exact"/>
              <w:jc w:val="left"/>
              <w:rPr>
                <w:rFonts w:ascii="ＭＳ 明朝" w:eastAsia="ＭＳ 明朝" w:cs="ＭＳ 明朝"/>
                <w:color w:val="000000"/>
                <w:kern w:val="0"/>
                <w:sz w:val="18"/>
                <w:szCs w:val="18"/>
              </w:rPr>
            </w:pPr>
          </w:p>
        </w:tc>
      </w:tr>
      <w:tr w:rsidR="00CE7F95" w:rsidTr="00A4493E">
        <w:trPr>
          <w:cantSplit/>
          <w:trHeight w:val="612"/>
        </w:trPr>
        <w:tc>
          <w:tcPr>
            <w:tcW w:w="1308" w:type="dxa"/>
            <w:vMerge/>
            <w:tcBorders>
              <w:left w:val="single" w:sz="6" w:space="0" w:color="auto"/>
              <w:right w:val="single" w:sz="6" w:space="0" w:color="auto"/>
            </w:tcBorders>
            <w:shd w:val="clear" w:color="auto" w:fill="auto"/>
          </w:tcPr>
          <w:p w:rsidR="00CE7F95" w:rsidRDefault="00CE7F95"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事業所の従業者によってサービスを提供しているか。</w:t>
            </w:r>
          </w:p>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※利用者の処遇に直接影響を及ぼさない業務</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調理、洗濯等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については、この限りでない。</w:t>
            </w:r>
          </w:p>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CE7F95" w:rsidRPr="008F077A"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CE7F95" w:rsidTr="00A4493E">
        <w:trPr>
          <w:cantSplit/>
          <w:trHeight w:val="612"/>
        </w:trPr>
        <w:tc>
          <w:tcPr>
            <w:tcW w:w="1308" w:type="dxa"/>
            <w:vMerge/>
            <w:tcBorders>
              <w:left w:val="single" w:sz="6" w:space="0" w:color="auto"/>
              <w:right w:val="single" w:sz="6" w:space="0" w:color="auto"/>
            </w:tcBorders>
            <w:shd w:val="clear" w:color="auto" w:fill="auto"/>
          </w:tcPr>
          <w:p w:rsidR="00CE7F95" w:rsidRDefault="00CE7F95"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従業者に対し、資質向上のための研修の機会を確保しているか。</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p w:rsidR="00CE7F95" w:rsidRP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108</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項準用)</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Pr="00CB37EB">
              <w:rPr>
                <w:rFonts w:ascii="ＭＳ 明朝" w:eastAsia="ＭＳ 明朝" w:cs="ＭＳ 明朝" w:hint="eastAsia"/>
                <w:color w:val="000000"/>
                <w:kern w:val="0"/>
                <w:sz w:val="18"/>
                <w:szCs w:val="18"/>
                <w:highlight w:val="yellow"/>
              </w:rPr>
              <w:t>⒂</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六</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⑸③準用)</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CE7F95"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CE7F95" w:rsidRDefault="00CE7F95"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※①事業主が講ずべき措置の具体的内容</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・事業者の方針等の明確化及びその周知・啓発</w:t>
            </w:r>
          </w:p>
          <w:p w:rsidR="00CE7F95" w:rsidRPr="006C34E7" w:rsidRDefault="00CE7F95" w:rsidP="009F76A4">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・相談（苦情を含む）に応じ、適切に対応するために必要な体制の整備</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②事業主が講じることが望ましい取組の例</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・相談に応じ、適切に対応するために必要な体制の整備</w:t>
            </w:r>
          </w:p>
          <w:p w:rsidR="00CE7F95" w:rsidRPr="006C34E7" w:rsidRDefault="00CE7F95" w:rsidP="009F76A4">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CE7F95" w:rsidRPr="00CE7F95" w:rsidRDefault="00CE7F95" w:rsidP="00CE7F95">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108</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項準用)</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Pr="00CB37EB">
              <w:rPr>
                <w:rFonts w:ascii="ＭＳ 明朝" w:eastAsia="ＭＳ 明朝" w:cs="ＭＳ 明朝" w:hint="eastAsia"/>
                <w:color w:val="000000"/>
                <w:kern w:val="0"/>
                <w:sz w:val="18"/>
                <w:szCs w:val="18"/>
                <w:highlight w:val="yellow"/>
              </w:rPr>
              <w:t>⒂</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六</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⑸④準用)</w:t>
            </w:r>
          </w:p>
          <w:p w:rsidR="00CE7F95" w:rsidRPr="006C34E7"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CE7F95" w:rsidRPr="00B44DF3" w:rsidRDefault="00CE7F95" w:rsidP="009F76A4">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6" w:space="0" w:color="auto"/>
              <w:bottom w:val="single" w:sz="6" w:space="0" w:color="auto"/>
              <w:right w:val="single" w:sz="6" w:space="0" w:color="auto"/>
            </w:tcBorders>
          </w:tcPr>
          <w:p w:rsidR="00CE7F95" w:rsidRDefault="00CE7F95"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RPr="00503D55" w:rsidTr="00CE7F95">
        <w:trPr>
          <w:cantSplit/>
          <w:trHeight w:val="4069"/>
        </w:trPr>
        <w:tc>
          <w:tcPr>
            <w:tcW w:w="1308" w:type="dxa"/>
            <w:tcBorders>
              <w:top w:val="single" w:sz="4" w:space="0" w:color="auto"/>
              <w:left w:val="single" w:sz="4" w:space="0" w:color="auto"/>
              <w:bottom w:val="single" w:sz="4"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業務継続計画の策定等</w:t>
            </w:r>
          </w:p>
        </w:tc>
        <w:tc>
          <w:tcPr>
            <w:tcW w:w="291" w:type="dxa"/>
            <w:tcBorders>
              <w:top w:val="single" w:sz="4" w:space="0" w:color="auto"/>
              <w:left w:val="single" w:sz="6" w:space="0" w:color="auto"/>
              <w:bottom w:val="single" w:sz="4"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感染症や非常災害の発生時において、利用者に対するサービスの提供を継続的に実施し、及び非常時の体制で早期の業務再開を図るための計画を策定し、当該業務継続計画に従い必要な措置を講じているか。</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①感染症に係る業務継続計画</w:t>
            </w:r>
          </w:p>
          <w:p w:rsidR="009F76A4" w:rsidRPr="006C34E7" w:rsidRDefault="009F76A4" w:rsidP="009F76A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・初動対応</w:t>
            </w:r>
          </w:p>
          <w:p w:rsidR="009F76A4" w:rsidRPr="006C34E7" w:rsidRDefault="009F76A4" w:rsidP="009F76A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②災害に係る業務継続計画</w:t>
            </w:r>
          </w:p>
          <w:p w:rsidR="009F76A4" w:rsidRPr="006C34E7" w:rsidRDefault="009F76A4" w:rsidP="009F76A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・緊急時の対応（業務継続計画発動基準、対応体制等）</w:t>
            </w:r>
          </w:p>
          <w:p w:rsidR="009F76A4" w:rsidRPr="00CE7F95"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・他施設及び地域との連携</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w:t>
            </w:r>
            <w:r w:rsidRPr="006C34E7">
              <w:rPr>
                <w:rFonts w:ascii="ＭＳ 明朝" w:eastAsia="ＭＳ 明朝" w:cs="ＭＳ 明朝" w:hint="eastAsia"/>
                <w:color w:val="000000"/>
                <w:kern w:val="0"/>
                <w:sz w:val="18"/>
                <w:szCs w:val="18"/>
              </w:rPr>
              <w:t>87条(第32条の2第1項準用</w:t>
            </w:r>
            <w:r w:rsidRPr="006C34E7">
              <w:rPr>
                <w:rFonts w:ascii="ＭＳ 明朝" w:eastAsia="ＭＳ 明朝" w:cs="ＭＳ 明朝"/>
                <w:color w:val="000000"/>
                <w:kern w:val="0"/>
                <w:sz w:val="18"/>
                <w:szCs w:val="18"/>
              </w:rPr>
              <w:t>)</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25第3</w:t>
            </w:r>
            <w:r w:rsidRPr="006C34E7">
              <w:rPr>
                <w:rFonts w:ascii="ＭＳ 明朝" w:eastAsia="ＭＳ 明朝" w:cs="ＭＳ 明朝" w:hint="eastAsia"/>
                <w:color w:val="000000"/>
                <w:kern w:val="0"/>
                <w:sz w:val="18"/>
                <w:szCs w:val="18"/>
              </w:rPr>
              <w:t>九2⑼(六3⑹①、②</w:t>
            </w:r>
            <w:r w:rsidR="00CB37EB">
              <w:rPr>
                <w:rFonts w:ascii="ＭＳ 明朝" w:eastAsia="ＭＳ 明朝" w:cs="ＭＳ 明朝" w:hint="eastAsia"/>
                <w:color w:val="000000"/>
                <w:kern w:val="0"/>
                <w:sz w:val="18"/>
                <w:szCs w:val="18"/>
              </w:rPr>
              <w:t>参照</w:t>
            </w:r>
            <w:r w:rsidRPr="006C34E7">
              <w:rPr>
                <w:rFonts w:ascii="ＭＳ 明朝" w:eastAsia="ＭＳ 明朝" w:cs="ＭＳ 明朝" w:hint="eastAsia"/>
                <w:color w:val="000000"/>
                <w:kern w:val="0"/>
                <w:sz w:val="18"/>
                <w:szCs w:val="18"/>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□業務継続計画</w:t>
            </w:r>
          </w:p>
        </w:tc>
      </w:tr>
      <w:tr w:rsidR="009F76A4" w:rsidRPr="00503D55" w:rsidTr="00A4493E">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9F76A4" w:rsidRPr="006C34E7" w:rsidRDefault="00CE7F95"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4" w:space="0" w:color="auto"/>
              <w:left w:val="single" w:sz="6" w:space="0" w:color="auto"/>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※訓練（シミュレーション）においては、業務継続計画に基づき、事業所内の役割分担の確認、感染症や災害が発生した場合に実践するケアの演習等を定期的（年１回以上）に実施すること。</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＜感染症の業務継続計画に係る研修＞</w:t>
            </w:r>
          </w:p>
          <w:p w:rsidR="009F76A4" w:rsidRPr="006C34E7" w:rsidRDefault="009F76A4" w:rsidP="009F76A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感染症の予防及びまん延の防止のための研修と一体的に実施可</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＜感染症の業務継続計画に係る訓練＞</w:t>
            </w:r>
          </w:p>
          <w:p w:rsidR="009F76A4" w:rsidRPr="006C34E7" w:rsidRDefault="009F76A4" w:rsidP="009F76A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感染症の予防及びまん延の防止のための訓練と一体的に実施可</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＜災害の業務継続計画に係る訓練＞</w:t>
            </w:r>
          </w:p>
          <w:p w:rsidR="009F76A4" w:rsidRPr="006C34E7" w:rsidRDefault="009F76A4" w:rsidP="009F76A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非常災害対策に係る訓練と一体的に実施可</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条例第187条(第32条の2第2項準用</w:t>
            </w:r>
            <w:r w:rsidRPr="006C34E7">
              <w:rPr>
                <w:rFonts w:ascii="ＭＳ 明朝" w:eastAsia="ＭＳ 明朝" w:cs="ＭＳ 明朝"/>
                <w:color w:val="000000"/>
                <w:kern w:val="0"/>
                <w:sz w:val="18"/>
                <w:szCs w:val="18"/>
              </w:rPr>
              <w:t>)</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25第3</w:t>
            </w:r>
            <w:r w:rsidRPr="006C34E7">
              <w:rPr>
                <w:rFonts w:ascii="ＭＳ 明朝" w:eastAsia="ＭＳ 明朝" w:cs="ＭＳ 明朝" w:hint="eastAsia"/>
                <w:color w:val="000000"/>
                <w:kern w:val="0"/>
                <w:sz w:val="18"/>
                <w:szCs w:val="18"/>
              </w:rPr>
              <w:t>九2⑼(六3⑹③、④</w:t>
            </w:r>
            <w:r w:rsidR="00CB37EB">
              <w:rPr>
                <w:rFonts w:ascii="ＭＳ 明朝" w:eastAsia="ＭＳ 明朝" w:cs="ＭＳ 明朝" w:hint="eastAsia"/>
                <w:color w:val="000000"/>
                <w:kern w:val="0"/>
                <w:sz w:val="18"/>
                <w:szCs w:val="18"/>
              </w:rPr>
              <w:t>参照</w:t>
            </w:r>
            <w:r w:rsidRPr="006C34E7">
              <w:rPr>
                <w:rFonts w:ascii="ＭＳ 明朝" w:eastAsia="ＭＳ 明朝" w:cs="ＭＳ 明朝" w:hint="eastAsia"/>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□研修・訓練の記録</w:t>
            </w:r>
          </w:p>
        </w:tc>
      </w:tr>
      <w:tr w:rsidR="009F76A4" w:rsidRPr="00503D55"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定期的に業務継続計画の見直しを行い、必要に応じて業務継続計画の変更を行っているか。</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条例第187条(第32条の2第3項準用</w:t>
            </w:r>
            <w:r w:rsidRPr="006C34E7">
              <w:rPr>
                <w:rFonts w:ascii="ＭＳ 明朝" w:eastAsia="ＭＳ 明朝" w:cs="ＭＳ 明朝"/>
                <w:color w:val="000000"/>
                <w:kern w:val="0"/>
                <w:sz w:val="18"/>
                <w:szCs w:val="18"/>
              </w:rPr>
              <w:t>)</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□業務継続計画</w:t>
            </w:r>
          </w:p>
        </w:tc>
      </w:tr>
      <w:tr w:rsidR="009F76A4"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shd w:val="clear" w:color="auto" w:fill="auto"/>
          </w:tcPr>
          <w:p w:rsidR="009F76A4" w:rsidRPr="007167FC" w:rsidRDefault="009F76A4" w:rsidP="009F76A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9F76A4" w:rsidRPr="007167FC" w:rsidRDefault="009F76A4" w:rsidP="009F76A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167FC">
              <w:rPr>
                <w:rFonts w:ascii="ＭＳ 明朝" w:eastAsia="ＭＳ 明朝" w:hAnsi="ＭＳ 明朝" w:cs="ＭＳ 明朝" w:hint="eastAsia"/>
                <w:color w:val="000000"/>
                <w:kern w:val="0"/>
                <w:sz w:val="18"/>
                <w:szCs w:val="18"/>
              </w:rPr>
              <w:t>次に掲げる利用者数以上の利用者に対して同時にサービスを行っていないか。</w:t>
            </w:r>
          </w:p>
          <w:p w:rsidR="009F76A4" w:rsidRPr="007167FC" w:rsidRDefault="009F76A4" w:rsidP="009F76A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167FC" w:rsidRDefault="007167FC" w:rsidP="007167FC">
            <w:pPr>
              <w:pStyle w:val="Web"/>
              <w:spacing w:before="0" w:beforeAutospacing="0" w:after="0" w:afterAutospacing="0" w:line="2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①</w:t>
            </w:r>
            <w:r w:rsidRPr="007167FC">
              <w:rPr>
                <w:rFonts w:ascii="ＭＳ 明朝" w:eastAsia="ＭＳ 明朝" w:hAnsi="ＭＳ 明朝" w:hint="eastAsia"/>
                <w:sz w:val="18"/>
                <w:szCs w:val="18"/>
              </w:rPr>
              <w:t>介護老人保健施設である事業所にあっては、利用者を当該介護老人保健施設の入所者とみなした場合において入所定員及び療養室の定員を超えることとなる利用</w:t>
            </w:r>
            <w:r>
              <w:rPr>
                <w:rFonts w:ascii="ＭＳ 明朝" w:eastAsia="ＭＳ 明朝" w:hAnsi="ＭＳ 明朝" w:hint="eastAsia"/>
                <w:sz w:val="18"/>
                <w:szCs w:val="18"/>
              </w:rPr>
              <w:t>者</w:t>
            </w:r>
          </w:p>
          <w:p w:rsidR="007167FC" w:rsidRDefault="007167FC" w:rsidP="007167FC">
            <w:pPr>
              <w:pStyle w:val="Web"/>
              <w:spacing w:before="0" w:beforeAutospacing="0" w:after="0" w:afterAutospacing="0" w:line="2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②</w:t>
            </w:r>
            <w:r w:rsidRPr="007167FC">
              <w:rPr>
                <w:rFonts w:ascii="ＭＳ 明朝" w:eastAsia="ＭＳ 明朝" w:hAnsi="ＭＳ 明朝" w:hint="eastAsia"/>
                <w:sz w:val="18"/>
                <w:szCs w:val="18"/>
              </w:rPr>
              <w:t>介護医療院である事業所にあっては、利用者を当該介護医療院の入所者とみなした場合において入所定員及び療養室の定員を超えることとなる利用者数</w:t>
            </w:r>
          </w:p>
          <w:p w:rsidR="007167FC" w:rsidRPr="007167FC" w:rsidRDefault="007167FC" w:rsidP="007167FC">
            <w:pPr>
              <w:pStyle w:val="Web"/>
              <w:spacing w:before="0" w:beforeAutospacing="0" w:after="0" w:afterAutospacing="0" w:line="2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③</w:t>
            </w:r>
            <w:r w:rsidRPr="007167FC">
              <w:rPr>
                <w:rFonts w:ascii="ＭＳ 明朝" w:eastAsia="ＭＳ 明朝" w:hAnsi="ＭＳ 明朝" w:hint="eastAsia"/>
                <w:sz w:val="18"/>
                <w:szCs w:val="18"/>
              </w:rPr>
              <w:t>療養病床を有する病院又は診療所を有する病院である事業所にあっては、療養病床又は診療所に係る病床数及び療養病床又は診療所に係る病室の定員を超えることとなる利用者数</w:t>
            </w:r>
          </w:p>
          <w:p w:rsidR="009F76A4" w:rsidRPr="007167FC" w:rsidRDefault="007167FC" w:rsidP="007167F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167FC">
              <w:rPr>
                <w:rFonts w:ascii="ＭＳ 明朝" w:eastAsia="ＭＳ 明朝" w:hAnsi="ＭＳ 明朝" w:cs="ＭＳ 明朝"/>
                <w:color w:val="000000"/>
                <w:kern w:val="0"/>
                <w:sz w:val="18"/>
                <w:szCs w:val="18"/>
              </w:rPr>
              <w:t xml:space="preserve"> </w:t>
            </w:r>
          </w:p>
          <w:p w:rsidR="009F76A4" w:rsidRPr="007167FC" w:rsidRDefault="009F76A4" w:rsidP="009F76A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7167FC">
              <w:rPr>
                <w:rFonts w:ascii="ＭＳ 明朝" w:eastAsia="ＭＳ 明朝" w:hAnsi="ＭＳ 明朝" w:cs="ＭＳ 明朝" w:hint="eastAsia"/>
                <w:color w:val="000000"/>
                <w:kern w:val="0"/>
                <w:sz w:val="18"/>
                <w:szCs w:val="18"/>
              </w:rPr>
              <w:t>※災害、虐待その他のやむを得ない事情がある場合は、この限りでない。</w:t>
            </w:r>
          </w:p>
          <w:p w:rsidR="009F76A4" w:rsidRPr="007167FC" w:rsidRDefault="009F76A4" w:rsidP="009F76A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185</w:t>
            </w:r>
            <w:r w:rsidRPr="006C34E7">
              <w:rPr>
                <w:rFonts w:ascii="ＭＳ 明朝" w:eastAsia="ＭＳ 明朝" w:cs="ＭＳ 明朝" w:hint="eastAsia"/>
                <w:color w:val="000000"/>
                <w:kern w:val="0"/>
                <w:sz w:val="18"/>
                <w:szCs w:val="18"/>
              </w:rPr>
              <w:t>条</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Pr="006C34E7">
              <w:rPr>
                <w:rFonts w:ascii="ＭＳ 明朝" w:eastAsia="ＭＳ 明朝" w:cs="ＭＳ 明朝" w:hint="eastAsia"/>
                <w:color w:val="000000"/>
                <w:kern w:val="0"/>
                <w:sz w:val="18"/>
                <w:szCs w:val="18"/>
              </w:rPr>
              <w:t>⑽</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□利用者名簿</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□運営規程</w:t>
            </w:r>
          </w:p>
        </w:tc>
      </w:tr>
      <w:tr w:rsidR="009F76A4" w:rsidTr="0080132C">
        <w:trPr>
          <w:cantSplit/>
          <w:trHeight w:val="612"/>
        </w:trPr>
        <w:tc>
          <w:tcPr>
            <w:tcW w:w="1308" w:type="dxa"/>
            <w:vMerge w:val="restart"/>
            <w:tcBorders>
              <w:top w:val="single" w:sz="6" w:space="0" w:color="auto"/>
              <w:left w:val="single" w:sz="6" w:space="0" w:color="auto"/>
              <w:right w:val="single" w:sz="4"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4" w:space="0" w:color="auto"/>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非常災害に関する具体的な計画を立て、非常災害時の関係機関への通報及び連携体制を整備し、それらを定期的に従業者に周知するとともに、定期的に避難、救出その他必要な訓練を行っているか。</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※訓練の実施に当たって、地域住民の参加が得られるよう連携に努めること。</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※「非常災害に関する具体的な計画」とは、消防法施行規則第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条に規定する消防計画及び風水害、地震等の災害に対処するための計画をいう。</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110</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1</w:t>
            </w:r>
            <w:r w:rsidRPr="006C34E7">
              <w:rPr>
                <w:rFonts w:ascii="ＭＳ 明朝" w:eastAsia="ＭＳ 明朝" w:cs="ＭＳ 明朝" w:hint="eastAsia"/>
                <w:color w:val="000000"/>
                <w:kern w:val="0"/>
                <w:sz w:val="18"/>
                <w:szCs w:val="18"/>
              </w:rPr>
              <w:t>項、第2項準用)</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003F26B7" w:rsidRPr="003F26B7">
              <w:rPr>
                <w:rFonts w:ascii="ＭＳ 明朝" w:eastAsia="ＭＳ 明朝" w:cs="ＭＳ 明朝" w:hint="eastAsia"/>
                <w:color w:val="000000"/>
                <w:kern w:val="0"/>
                <w:sz w:val="18"/>
                <w:szCs w:val="18"/>
                <w:highlight w:val="yellow"/>
              </w:rPr>
              <w:t>⒂</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六</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⑺①準用</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□消防計画等</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□消防署の訓練記録</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□消防設備の検査記録</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□各種災害マニュアル</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□緊急連絡網</w:t>
            </w:r>
          </w:p>
        </w:tc>
      </w:tr>
      <w:tr w:rsidR="009F76A4" w:rsidTr="0080132C">
        <w:trPr>
          <w:cantSplit/>
          <w:trHeight w:val="612"/>
        </w:trPr>
        <w:tc>
          <w:tcPr>
            <w:tcW w:w="1308" w:type="dxa"/>
            <w:vMerge/>
            <w:tcBorders>
              <w:left w:val="single" w:sz="6" w:space="0" w:color="auto"/>
              <w:bottom w:val="single" w:sz="4" w:space="0" w:color="auto"/>
              <w:right w:val="single" w:sz="4"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4"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消防計画の策定及び計画に基づく消防業務の実施は、防火管理者を置くこととされている</w:t>
            </w:r>
            <w:r w:rsidR="00B9332D">
              <w:rPr>
                <w:rFonts w:ascii="ＭＳ 明朝" w:eastAsia="ＭＳ 明朝" w:cs="ＭＳ 明朝" w:hint="eastAsia"/>
                <w:color w:val="000000"/>
                <w:kern w:val="0"/>
                <w:sz w:val="18"/>
                <w:szCs w:val="18"/>
              </w:rPr>
              <w:t>事業所</w:t>
            </w:r>
            <w:r w:rsidRPr="006C34E7">
              <w:rPr>
                <w:rFonts w:ascii="ＭＳ 明朝" w:eastAsia="ＭＳ 明朝" w:cs="ＭＳ 明朝" w:hint="eastAsia"/>
                <w:color w:val="000000"/>
                <w:kern w:val="0"/>
                <w:sz w:val="18"/>
                <w:szCs w:val="18"/>
              </w:rPr>
              <w:t>にあっては、その者に行わせているか。</w:t>
            </w:r>
          </w:p>
          <w:p w:rsidR="009F76A4" w:rsidRPr="00B9332D"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※防火管理者を置かなくてもよいとされている</w:t>
            </w:r>
            <w:r w:rsidR="00B9332D">
              <w:rPr>
                <w:rFonts w:ascii="ＭＳ 明朝" w:eastAsia="ＭＳ 明朝" w:cs="ＭＳ 明朝" w:hint="eastAsia"/>
                <w:color w:val="000000"/>
                <w:kern w:val="0"/>
                <w:sz w:val="18"/>
                <w:szCs w:val="18"/>
              </w:rPr>
              <w:t>事業所</w:t>
            </w:r>
            <w:r w:rsidRPr="006C34E7">
              <w:rPr>
                <w:rFonts w:ascii="ＭＳ 明朝" w:eastAsia="ＭＳ 明朝" w:cs="ＭＳ 明朝" w:hint="eastAsia"/>
                <w:color w:val="000000"/>
                <w:kern w:val="0"/>
                <w:sz w:val="18"/>
                <w:szCs w:val="18"/>
              </w:rPr>
              <w:t>においても、防火管理について責任者を定め、その者に消防計画に準ずる計画の樹立等の業務を行わせるものとする。</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003F26B7" w:rsidRPr="003F26B7">
              <w:rPr>
                <w:rFonts w:ascii="ＭＳ 明朝" w:eastAsia="ＭＳ 明朝" w:cs="ＭＳ 明朝" w:hint="eastAsia"/>
                <w:color w:val="000000"/>
                <w:kern w:val="0"/>
                <w:sz w:val="18"/>
                <w:szCs w:val="18"/>
                <w:highlight w:val="yellow"/>
              </w:rPr>
              <w:t>⒂</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六</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⑺①準用</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80132C" w:rsidTr="0080132C">
        <w:trPr>
          <w:cantSplit/>
          <w:trHeight w:val="1406"/>
        </w:trPr>
        <w:tc>
          <w:tcPr>
            <w:tcW w:w="1308" w:type="dxa"/>
            <w:tcBorders>
              <w:top w:val="single" w:sz="4" w:space="0" w:color="auto"/>
              <w:left w:val="single" w:sz="6" w:space="0" w:color="auto"/>
              <w:bottom w:val="single" w:sz="4" w:space="0" w:color="auto"/>
              <w:right w:val="single" w:sz="4" w:space="0" w:color="auto"/>
            </w:tcBorders>
            <w:shd w:val="clear" w:color="auto" w:fill="auto"/>
          </w:tcPr>
          <w:p w:rsidR="0080132C" w:rsidRPr="006C34E7" w:rsidRDefault="0080132C"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衛生管理等</w:t>
            </w:r>
          </w:p>
        </w:tc>
        <w:tc>
          <w:tcPr>
            <w:tcW w:w="291" w:type="dxa"/>
            <w:tcBorders>
              <w:top w:val="single" w:sz="4" w:space="0" w:color="auto"/>
              <w:left w:val="single" w:sz="4" w:space="0" w:color="auto"/>
              <w:bottom w:val="single" w:sz="4" w:space="0" w:color="auto"/>
              <w:right w:val="nil"/>
            </w:tcBorders>
            <w:shd w:val="clear" w:color="auto" w:fill="auto"/>
          </w:tcPr>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auto"/>
          </w:tcPr>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利用者の使用する</w:t>
            </w:r>
            <w:r w:rsidR="00B9332D">
              <w:rPr>
                <w:rFonts w:ascii="ＭＳ 明朝" w:eastAsia="ＭＳ 明朝" w:cs="ＭＳ 明朝" w:hint="eastAsia"/>
                <w:color w:val="000000"/>
                <w:kern w:val="0"/>
                <w:sz w:val="18"/>
                <w:szCs w:val="18"/>
              </w:rPr>
              <w:t>事業所</w:t>
            </w:r>
            <w:r w:rsidRPr="006C34E7">
              <w:rPr>
                <w:rFonts w:ascii="ＭＳ 明朝" w:eastAsia="ＭＳ 明朝" w:cs="ＭＳ 明朝" w:hint="eastAsia"/>
                <w:color w:val="000000"/>
                <w:kern w:val="0"/>
                <w:sz w:val="18"/>
                <w:szCs w:val="18"/>
              </w:rPr>
              <w:t>、食器その他の設備又は飲用に供する水について、衛生的な管理に努め、又は衛生上必要な措置を講ずるとともに、医薬品及び医療機器の管理を適正に行っているか。</w:t>
            </w:r>
          </w:p>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127</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1</w:t>
            </w:r>
            <w:r w:rsidRPr="006C34E7">
              <w:rPr>
                <w:rFonts w:ascii="ＭＳ 明朝" w:eastAsia="ＭＳ 明朝" w:cs="ＭＳ 明朝" w:hint="eastAsia"/>
                <w:color w:val="000000"/>
                <w:kern w:val="0"/>
                <w:sz w:val="18"/>
                <w:szCs w:val="18"/>
              </w:rPr>
              <w:t>項準用</w:t>
            </w:r>
            <w:r w:rsidRPr="006C34E7">
              <w:rPr>
                <w:rFonts w:ascii="ＭＳ 明朝" w:eastAsia="ＭＳ 明朝" w:cs="ＭＳ 明朝"/>
                <w:color w:val="000000"/>
                <w:kern w:val="0"/>
                <w:sz w:val="18"/>
                <w:szCs w:val="18"/>
              </w:rPr>
              <w:t>)</w:t>
            </w:r>
          </w:p>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80132C" w:rsidRPr="006C34E7" w:rsidRDefault="0080132C"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80132C" w:rsidRPr="006C34E7" w:rsidRDefault="0080132C"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80132C" w:rsidRPr="006C34E7" w:rsidRDefault="0080132C"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□定期消毒の記録等</w:t>
            </w:r>
          </w:p>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9F76A4" w:rsidTr="0080132C">
        <w:trPr>
          <w:cantSplit/>
          <w:trHeight w:val="612"/>
        </w:trPr>
        <w:tc>
          <w:tcPr>
            <w:tcW w:w="1308" w:type="dxa"/>
            <w:vMerge w:val="restart"/>
            <w:tcBorders>
              <w:top w:val="single" w:sz="4" w:space="0" w:color="auto"/>
              <w:left w:val="single" w:sz="6" w:space="0" w:color="auto"/>
              <w:right w:val="single" w:sz="4" w:space="0" w:color="auto"/>
            </w:tcBorders>
            <w:shd w:val="clear" w:color="auto" w:fill="auto"/>
          </w:tcPr>
          <w:p w:rsidR="009F76A4" w:rsidRPr="006C34E7" w:rsidRDefault="0080132C"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lastRenderedPageBreak/>
              <w:t>衛生管理等</w:t>
            </w:r>
          </w:p>
        </w:tc>
        <w:tc>
          <w:tcPr>
            <w:tcW w:w="291" w:type="dxa"/>
            <w:tcBorders>
              <w:top w:val="single" w:sz="6" w:space="0" w:color="auto"/>
              <w:left w:val="single" w:sz="4" w:space="0" w:color="auto"/>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感染症が発生し、又はまん延しないように必要な措置を講じているか。</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①感染症及び食中毒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rsidR="009F76A4" w:rsidRPr="006C34E7"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②感染症の予防及びまん延の防止のための指針を整備すること。</w:t>
            </w:r>
          </w:p>
          <w:p w:rsidR="009F76A4" w:rsidRPr="006C34E7"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※研修においては、定期的（年１回以上）な教育を開催するとともに、新規採用時には感染対策研修を実施することが望ましい。また、研修の実施内容についても記録すること。</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※訓練（シミュレーション）においては、感染症発生時の対応を定めた指針及び研修内容に基づき、</w:t>
            </w:r>
            <w:r w:rsidR="00B9332D">
              <w:rPr>
                <w:rFonts w:ascii="ＭＳ 明朝" w:eastAsia="ＭＳ 明朝" w:cs="ＭＳ 明朝" w:hint="eastAsia"/>
                <w:color w:val="000000"/>
                <w:kern w:val="0"/>
                <w:sz w:val="18"/>
                <w:szCs w:val="18"/>
              </w:rPr>
              <w:t>事業所</w:t>
            </w:r>
            <w:r w:rsidRPr="006C34E7">
              <w:rPr>
                <w:rFonts w:ascii="ＭＳ 明朝" w:eastAsia="ＭＳ 明朝" w:cs="ＭＳ 明朝" w:hint="eastAsia"/>
                <w:color w:val="000000"/>
                <w:kern w:val="0"/>
                <w:sz w:val="18"/>
                <w:szCs w:val="18"/>
              </w:rPr>
              <w:t>内の役割分担の確認や、感染症対策をした上でのケアの演習等を定期的（年１回以上）に実施すること。</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127</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2</w:t>
            </w:r>
            <w:r w:rsidRPr="006C34E7">
              <w:rPr>
                <w:rFonts w:ascii="ＭＳ 明朝" w:eastAsia="ＭＳ 明朝" w:cs="ＭＳ 明朝" w:hint="eastAsia"/>
                <w:color w:val="000000"/>
                <w:kern w:val="0"/>
                <w:sz w:val="18"/>
                <w:szCs w:val="18"/>
              </w:rPr>
              <w:t>項準用</w:t>
            </w:r>
            <w:r w:rsidRPr="006C34E7">
              <w:rPr>
                <w:rFonts w:ascii="ＭＳ 明朝" w:eastAsia="ＭＳ 明朝" w:cs="ＭＳ 明朝"/>
                <w:color w:val="000000"/>
                <w:kern w:val="0"/>
                <w:sz w:val="18"/>
                <w:szCs w:val="18"/>
              </w:rPr>
              <w:t>)</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Pr="006C34E7">
              <w:rPr>
                <w:rFonts w:ascii="ＭＳ 明朝" w:eastAsia="ＭＳ 明朝" w:cs="ＭＳ 明朝" w:hint="eastAsia"/>
                <w:color w:val="000000"/>
                <w:kern w:val="0"/>
                <w:sz w:val="18"/>
                <w:szCs w:val="18"/>
              </w:rPr>
              <w:t>⑾</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六</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⑻</w:t>
            </w:r>
            <w:r w:rsidR="0080132C">
              <w:rPr>
                <w:rFonts w:ascii="ＭＳ 明朝" w:eastAsia="ＭＳ 明朝" w:cs="ＭＳ 明朝" w:hint="eastAsia"/>
                <w:color w:val="000000"/>
                <w:kern w:val="0"/>
                <w:sz w:val="18"/>
                <w:szCs w:val="18"/>
              </w:rPr>
              <w:t>参照</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80132C" w:rsidRPr="006C34E7"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□浴槽水の検査記録</w:t>
            </w:r>
          </w:p>
          <w:p w:rsidR="0080132C" w:rsidRPr="006C34E7"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□貯水槽の点検記録</w:t>
            </w:r>
          </w:p>
          <w:p w:rsidR="0080132C" w:rsidRPr="006C34E7"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□食中毒防止等の研修記録</w:t>
            </w:r>
          </w:p>
          <w:p w:rsidR="009F76A4" w:rsidRPr="006C34E7"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□衛生マニュアル</w:t>
            </w:r>
          </w:p>
        </w:tc>
      </w:tr>
      <w:tr w:rsidR="009F76A4" w:rsidTr="0080132C">
        <w:trPr>
          <w:cantSplit/>
          <w:trHeight w:val="612"/>
        </w:trPr>
        <w:tc>
          <w:tcPr>
            <w:tcW w:w="1308" w:type="dxa"/>
            <w:vMerge/>
            <w:tcBorders>
              <w:left w:val="single" w:sz="6" w:space="0" w:color="auto"/>
              <w:bottom w:val="single" w:sz="6" w:space="0" w:color="auto"/>
              <w:right w:val="single" w:sz="4"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⑴、⑵以外にも次に掲げる点に留意しているか。</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p w:rsidR="009F76A4" w:rsidRPr="006C34E7"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①食中毒及び感染症の発生を防止するための措置等について、必要に応じて保健所の助言、指導を求めるとともに、常に密接な連携を保つこと。</w:t>
            </w:r>
          </w:p>
          <w:p w:rsidR="009F76A4" w:rsidRPr="006C34E7" w:rsidRDefault="009F76A4" w:rsidP="009F76A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②インフルエンザ対策、腸管出血性大腸菌感染症対策、レジオネラ症対策等については、その発生及びまん延を防ぐための措置を適切に講じること。</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③空調設備等により</w:t>
            </w:r>
            <w:r w:rsidR="00B9332D">
              <w:rPr>
                <w:rFonts w:ascii="ＭＳ 明朝" w:eastAsia="ＭＳ 明朝" w:cs="ＭＳ 明朝" w:hint="eastAsia"/>
                <w:color w:val="000000"/>
                <w:kern w:val="0"/>
                <w:sz w:val="18"/>
                <w:szCs w:val="18"/>
              </w:rPr>
              <w:t>事業所</w:t>
            </w:r>
            <w:r w:rsidRPr="006C34E7">
              <w:rPr>
                <w:rFonts w:ascii="ＭＳ 明朝" w:eastAsia="ＭＳ 明朝" w:cs="ＭＳ 明朝" w:hint="eastAsia"/>
                <w:color w:val="000000"/>
                <w:kern w:val="0"/>
                <w:sz w:val="18"/>
                <w:szCs w:val="18"/>
              </w:rPr>
              <w:t>内の適温の確保に努めること。</w:t>
            </w:r>
          </w:p>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Pr="006C34E7">
              <w:rPr>
                <w:rFonts w:ascii="ＭＳ 明朝" w:eastAsia="ＭＳ 明朝" w:cs="ＭＳ 明朝" w:hint="eastAsia"/>
                <w:color w:val="000000"/>
                <w:kern w:val="0"/>
                <w:sz w:val="18"/>
                <w:szCs w:val="18"/>
              </w:rPr>
              <w:t>⑾</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六</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⑻</w:t>
            </w:r>
            <w:r w:rsidR="0080132C">
              <w:rPr>
                <w:rFonts w:ascii="ＭＳ 明朝" w:eastAsia="ＭＳ 明朝" w:cs="ＭＳ 明朝" w:hint="eastAsia"/>
                <w:color w:val="000000"/>
                <w:kern w:val="0"/>
                <w:sz w:val="18"/>
                <w:szCs w:val="18"/>
              </w:rPr>
              <w:t>参照</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F76A4" w:rsidRPr="006C34E7" w:rsidRDefault="009F76A4"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F76A4" w:rsidRPr="006C34E7" w:rsidRDefault="009F76A4" w:rsidP="009F76A4">
            <w:pPr>
              <w:autoSpaceDE w:val="0"/>
              <w:autoSpaceDN w:val="0"/>
              <w:adjustRightInd w:val="0"/>
              <w:spacing w:line="220" w:lineRule="exact"/>
              <w:jc w:val="left"/>
              <w:rPr>
                <w:rFonts w:ascii="ＭＳ 明朝" w:eastAsia="ＭＳ 明朝" w:cs="ＭＳ 明朝"/>
                <w:color w:val="000000"/>
                <w:kern w:val="0"/>
                <w:sz w:val="18"/>
                <w:szCs w:val="18"/>
              </w:rPr>
            </w:pPr>
          </w:p>
        </w:tc>
      </w:tr>
      <w:tr w:rsidR="0080132C" w:rsidTr="00437BEB">
        <w:trPr>
          <w:cantSplit/>
          <w:trHeight w:val="1557"/>
        </w:trPr>
        <w:tc>
          <w:tcPr>
            <w:tcW w:w="1308" w:type="dxa"/>
            <w:vMerge w:val="restart"/>
            <w:tcBorders>
              <w:top w:val="single" w:sz="6" w:space="0" w:color="auto"/>
              <w:left w:val="single" w:sz="6" w:space="0" w:color="auto"/>
              <w:right w:val="single" w:sz="6" w:space="0" w:color="auto"/>
            </w:tcBorders>
            <w:shd w:val="clear" w:color="auto" w:fill="auto"/>
          </w:tcPr>
          <w:p w:rsidR="0080132C" w:rsidRPr="006C34E7" w:rsidRDefault="0080132C" w:rsidP="009F76A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4" w:space="0" w:color="auto"/>
              <w:right w:val="nil"/>
            </w:tcBorders>
            <w:shd w:val="clear" w:color="auto" w:fill="auto"/>
          </w:tcPr>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事業所の見やすい場所に、運営規程の概要、従業員の勤務の体制その他の利用申込者のサービスの選択に資すると認められる重要事項を掲示しているか。</w:t>
            </w:r>
          </w:p>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p>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※上記に規定する事項を記載した書面を事業所に備え付け、かつ、これをいつでも関係者に自由に閲覧させることにより、掲示に代えることができる。</w:t>
            </w:r>
          </w:p>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80132C" w:rsidRPr="006C34E7"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34</w:t>
            </w:r>
            <w:r w:rsidRPr="006C34E7">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第1～2項</w:t>
            </w:r>
            <w:r w:rsidRPr="006C34E7">
              <w:rPr>
                <w:rFonts w:ascii="ＭＳ 明朝" w:eastAsia="ＭＳ 明朝" w:cs="ＭＳ 明朝" w:hint="eastAsia"/>
                <w:color w:val="000000"/>
                <w:kern w:val="0"/>
                <w:sz w:val="18"/>
                <w:szCs w:val="18"/>
              </w:rPr>
              <w:t>準用）</w:t>
            </w:r>
          </w:p>
        </w:tc>
        <w:tc>
          <w:tcPr>
            <w:tcW w:w="456" w:type="dxa"/>
            <w:tcBorders>
              <w:top w:val="single" w:sz="6" w:space="0" w:color="auto"/>
              <w:left w:val="single" w:sz="6" w:space="0" w:color="auto"/>
              <w:bottom w:val="single" w:sz="4" w:space="0" w:color="auto"/>
              <w:right w:val="single" w:sz="6" w:space="0" w:color="auto"/>
            </w:tcBorders>
            <w:vAlign w:val="center"/>
          </w:tcPr>
          <w:p w:rsidR="0080132C" w:rsidRPr="006C34E7" w:rsidRDefault="0080132C"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80132C" w:rsidRPr="006C34E7" w:rsidRDefault="0080132C"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80132C" w:rsidRPr="006C34E7" w:rsidRDefault="0080132C" w:rsidP="009F76A4">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80132C" w:rsidRDefault="0080132C" w:rsidP="009F76A4">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□掲示物</w:t>
            </w:r>
          </w:p>
          <w:p w:rsidR="0080132C" w:rsidRPr="006C34E7"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p>
        </w:tc>
      </w:tr>
      <w:tr w:rsidR="0080132C" w:rsidTr="00437BEB">
        <w:trPr>
          <w:cantSplit/>
          <w:trHeight w:val="186"/>
        </w:trPr>
        <w:tc>
          <w:tcPr>
            <w:tcW w:w="1308" w:type="dxa"/>
            <w:vMerge/>
            <w:tcBorders>
              <w:left w:val="single" w:sz="6" w:space="0" w:color="auto"/>
              <w:bottom w:val="single" w:sz="6" w:space="0" w:color="auto"/>
              <w:right w:val="single" w:sz="6" w:space="0" w:color="auto"/>
            </w:tcBorders>
            <w:shd w:val="clear" w:color="auto" w:fill="auto"/>
          </w:tcPr>
          <w:p w:rsidR="0080132C" w:rsidRPr="006C34E7" w:rsidRDefault="0080132C" w:rsidP="0080132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rsidR="0080132C" w:rsidRPr="006C34E7"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80132C"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r w:rsidRPr="002005F3">
              <w:rPr>
                <w:rFonts w:ascii="ＭＳ 明朝" w:eastAsia="ＭＳ 明朝" w:cs="ＭＳ 明朝" w:hint="eastAsia"/>
                <w:color w:val="000000"/>
                <w:kern w:val="0"/>
                <w:sz w:val="18"/>
                <w:szCs w:val="18"/>
                <w:highlight w:val="yellow"/>
              </w:rPr>
              <w:t>重要事項をウェブサイトに掲載しているか。</w:t>
            </w:r>
          </w:p>
          <w:p w:rsidR="0080132C"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p>
          <w:p w:rsidR="0080132C"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r w:rsidRPr="00DA625F">
              <w:rPr>
                <w:rFonts w:ascii="ＭＳ 明朝" w:eastAsia="ＭＳ 明朝" w:hAnsi="ＭＳ 明朝" w:hint="eastAsia"/>
                <w:color w:val="111111"/>
                <w:sz w:val="18"/>
                <w:szCs w:val="18"/>
                <w:highlight w:val="yellow"/>
                <w:shd w:val="clear" w:color="auto" w:fill="FFFEFA"/>
              </w:rPr>
              <w:t>※</w:t>
            </w:r>
            <w:r w:rsidRPr="00DA625F">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rsidR="0080132C" w:rsidRPr="003E639E"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p>
          <w:p w:rsidR="0080132C" w:rsidRDefault="0080132C" w:rsidP="0080132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05492">
              <w:rPr>
                <w:rFonts w:ascii="ＭＳ 明朝" w:eastAsia="ＭＳ 明朝" w:cs="ＭＳ 明朝" w:hint="eastAsia"/>
                <w:color w:val="000000"/>
                <w:kern w:val="0"/>
                <w:sz w:val="18"/>
                <w:szCs w:val="18"/>
                <w:highlight w:val="yellow"/>
              </w:rPr>
              <w:t>※令</w:t>
            </w:r>
            <w:r w:rsidRPr="00A34E27">
              <w:rPr>
                <w:rFonts w:ascii="ＭＳ 明朝" w:eastAsia="ＭＳ 明朝" w:cs="ＭＳ 明朝" w:hint="eastAsia"/>
                <w:color w:val="000000"/>
                <w:kern w:val="0"/>
                <w:sz w:val="18"/>
                <w:szCs w:val="18"/>
                <w:highlight w:val="yellow"/>
              </w:rPr>
              <w:t>和</w:t>
            </w:r>
            <w:r>
              <w:rPr>
                <w:rFonts w:ascii="ＭＳ 明朝" w:eastAsia="ＭＳ 明朝" w:cs="ＭＳ 明朝" w:hint="eastAsia"/>
                <w:color w:val="000000"/>
                <w:kern w:val="0"/>
                <w:sz w:val="18"/>
                <w:szCs w:val="18"/>
                <w:highlight w:val="yellow"/>
              </w:rPr>
              <w:t>７</w:t>
            </w:r>
            <w:r w:rsidRPr="00A34E27">
              <w:rPr>
                <w:rFonts w:ascii="ＭＳ 明朝" w:eastAsia="ＭＳ 明朝" w:cs="ＭＳ 明朝" w:hint="eastAsia"/>
                <w:color w:val="000000"/>
                <w:kern w:val="0"/>
                <w:sz w:val="18"/>
                <w:szCs w:val="18"/>
                <w:highlight w:val="yellow"/>
              </w:rPr>
              <w:t>年３月31日までの間は、努力義務</w:t>
            </w:r>
          </w:p>
          <w:p w:rsidR="0080132C" w:rsidRPr="0080132C"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80132C" w:rsidRPr="006C34E7"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34</w:t>
            </w:r>
            <w:r w:rsidRPr="006C34E7">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第3項</w:t>
            </w:r>
            <w:r w:rsidRPr="006C34E7">
              <w:rPr>
                <w:rFonts w:ascii="ＭＳ 明朝" w:eastAsia="ＭＳ 明朝" w:cs="ＭＳ 明朝" w:hint="eastAsia"/>
                <w:color w:val="000000"/>
                <w:kern w:val="0"/>
                <w:sz w:val="18"/>
                <w:szCs w:val="18"/>
              </w:rPr>
              <w:t>準用）</w:t>
            </w:r>
          </w:p>
        </w:tc>
        <w:tc>
          <w:tcPr>
            <w:tcW w:w="456" w:type="dxa"/>
            <w:tcBorders>
              <w:top w:val="single" w:sz="4" w:space="0" w:color="auto"/>
              <w:left w:val="single" w:sz="6" w:space="0" w:color="auto"/>
              <w:bottom w:val="single" w:sz="6" w:space="0" w:color="auto"/>
              <w:right w:val="single" w:sz="6" w:space="0" w:color="auto"/>
            </w:tcBorders>
            <w:vAlign w:val="center"/>
          </w:tcPr>
          <w:p w:rsidR="0080132C" w:rsidRPr="006C34E7" w:rsidRDefault="0080132C" w:rsidP="0080132C">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80132C" w:rsidRPr="006C34E7" w:rsidRDefault="0080132C" w:rsidP="0080132C">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80132C" w:rsidRPr="006C34E7" w:rsidRDefault="0080132C" w:rsidP="0080132C">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80132C" w:rsidRPr="006C34E7" w:rsidRDefault="0080132C" w:rsidP="0080132C">
            <w:pPr>
              <w:autoSpaceDE w:val="0"/>
              <w:autoSpaceDN w:val="0"/>
              <w:adjustRightInd w:val="0"/>
              <w:spacing w:line="220" w:lineRule="exact"/>
              <w:jc w:val="left"/>
              <w:rPr>
                <w:rFonts w:ascii="ＭＳ 明朝" w:eastAsia="ＭＳ 明朝" w:cs="ＭＳ 明朝"/>
                <w:color w:val="000000"/>
                <w:kern w:val="0"/>
                <w:sz w:val="18"/>
                <w:szCs w:val="18"/>
              </w:rPr>
            </w:pPr>
          </w:p>
        </w:tc>
      </w:tr>
      <w:tr w:rsidR="00087A96"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087A96" w:rsidRDefault="00087A96" w:rsidP="00B44DF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rsidR="00087A96" w:rsidRDefault="00087A96"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087A96" w:rsidRDefault="00087A96"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rsidR="00087A96" w:rsidRDefault="00087A96"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087A96" w:rsidRDefault="00087A96"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4770CD" w:rsidRDefault="004770CD" w:rsidP="00B44DF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87A96" w:rsidRPr="00B44DF3" w:rsidRDefault="00087A96"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87A96" w:rsidRPr="00B44DF3" w:rsidRDefault="00087A96"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87A96" w:rsidRPr="00B44DF3" w:rsidRDefault="00087A96" w:rsidP="00B44DF3">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87A96" w:rsidRDefault="00087A96"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rsidR="00087A96" w:rsidRDefault="00087A96" w:rsidP="00B44DF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□利用者及びその家族の同意書</w:t>
            </w:r>
          </w:p>
        </w:tc>
      </w:tr>
      <w:tr w:rsidR="004770CD" w:rsidTr="00A4493E">
        <w:trPr>
          <w:cantSplit/>
          <w:trHeight w:val="612"/>
        </w:trPr>
        <w:tc>
          <w:tcPr>
            <w:tcW w:w="1308" w:type="dxa"/>
            <w:vMerge/>
            <w:tcBorders>
              <w:left w:val="single" w:sz="6"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居宅介護支援事業者に対する利益供与等の禁止</w:t>
            </w:r>
          </w:p>
          <w:p w:rsidR="004770CD"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居宅介護支援事業者又はその従業者に対し、利用者に対して特定の事業者によるサービスを利用させることの対償として、金品その他の財産上の利益を供与していないか。</w:t>
            </w: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lastRenderedPageBreak/>
              <w:t>苦情処理</w:t>
            </w: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提供したサービスに関する利用者及びその家族からの苦情に迅速かつ適切に対応するために、苦情を受け付けるための窓口を設置する等の必要な措置を講じているか。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苦情受付窓口を設置するほか、相談窓口、苦情処理の体制及び手順等当該事業所における苦情を処理するために講ずる措置の概要について明らかにし、これを利用者又はその家族にサービス内容を説明する文書に記載するとともに、事業所に掲示</w:t>
            </w:r>
            <w:r w:rsidR="0041492A" w:rsidRPr="003E639E">
              <w:rPr>
                <w:rFonts w:ascii="ＭＳ 明朝" w:eastAsia="ＭＳ 明朝" w:cs="ＭＳ 明朝" w:hint="eastAsia"/>
                <w:color w:val="000000"/>
                <w:kern w:val="0"/>
                <w:sz w:val="18"/>
                <w:szCs w:val="18"/>
                <w:highlight w:val="yellow"/>
              </w:rPr>
              <w:t>等</w:t>
            </w:r>
            <w:r w:rsidR="0041492A">
              <w:rPr>
                <w:rFonts w:ascii="ＭＳ 明朝" w:eastAsia="ＭＳ 明朝" w:cs="ＭＳ 明朝" w:hint="eastAsia"/>
                <w:color w:val="000000"/>
                <w:kern w:val="0"/>
                <w:sz w:val="18"/>
                <w:szCs w:val="18"/>
                <w:highlight w:val="yellow"/>
              </w:rPr>
              <w:t>しかつ、ウェブサイトに掲載</w:t>
            </w:r>
            <w:r w:rsidR="0041402B">
              <w:rPr>
                <w:rFonts w:ascii="ＭＳ 明朝" w:eastAsia="ＭＳ 明朝" w:cs="ＭＳ 明朝" w:hint="eastAsia"/>
                <w:color w:val="000000"/>
                <w:kern w:val="0"/>
                <w:sz w:val="18"/>
                <w:szCs w:val="18"/>
                <w:highlight w:val="yellow"/>
              </w:rPr>
              <w:t>等</w:t>
            </w:r>
            <w:r w:rsidR="0041492A" w:rsidRPr="00E35DE7">
              <w:rPr>
                <w:rFonts w:ascii="ＭＳ 明朝" w:eastAsia="ＭＳ 明朝" w:cs="ＭＳ 明朝" w:hint="eastAsia"/>
                <w:color w:val="000000"/>
                <w:kern w:val="0"/>
                <w:sz w:val="18"/>
                <w:szCs w:val="18"/>
              </w:rPr>
              <w:t>すること</w:t>
            </w:r>
            <w:r w:rsidR="0041492A">
              <w:rPr>
                <w:rFonts w:ascii="ＭＳ 明朝" w:eastAsia="ＭＳ 明朝" w:cs="ＭＳ 明朝" w:hint="eastAsia"/>
                <w:color w:val="000000"/>
                <w:kern w:val="0"/>
                <w:sz w:val="18"/>
                <w:szCs w:val="18"/>
              </w:rPr>
              <w:t>。</w:t>
            </w:r>
          </w:p>
          <w:p w:rsidR="0041492A" w:rsidRPr="006C34E7" w:rsidRDefault="0041492A"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38</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1</w:t>
            </w:r>
            <w:r w:rsidRPr="006C34E7">
              <w:rPr>
                <w:rFonts w:ascii="ＭＳ 明朝" w:eastAsia="ＭＳ 明朝" w:cs="ＭＳ 明朝" w:hint="eastAsia"/>
                <w:color w:val="000000"/>
                <w:kern w:val="0"/>
                <w:sz w:val="18"/>
                <w:szCs w:val="18"/>
              </w:rPr>
              <w:t>項準用</w:t>
            </w:r>
            <w:r w:rsidRPr="006C34E7">
              <w:rPr>
                <w:rFonts w:ascii="ＭＳ 明朝" w:eastAsia="ＭＳ 明朝" w:cs="ＭＳ 明朝"/>
                <w:color w:val="000000"/>
                <w:kern w:val="0"/>
                <w:sz w:val="18"/>
                <w:szCs w:val="18"/>
              </w:rPr>
              <w:t>)</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0041492A" w:rsidRPr="0041492A">
              <w:rPr>
                <w:rFonts w:ascii="ＭＳ 明朝" w:eastAsia="ＭＳ 明朝" w:cs="ＭＳ 明朝" w:hint="eastAsia"/>
                <w:color w:val="000000"/>
                <w:kern w:val="0"/>
                <w:sz w:val="18"/>
                <w:szCs w:val="18"/>
                <w:highlight w:val="yellow"/>
              </w:rPr>
              <w:t>⒂</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一</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28</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①準用</w:t>
            </w:r>
            <w:r w:rsidRPr="006C34E7">
              <w:rPr>
                <w:rFonts w:ascii="ＭＳ 明朝" w:eastAsia="ＭＳ 明朝" w:cs="ＭＳ 明朝"/>
                <w:color w:val="000000"/>
                <w:kern w:val="0"/>
                <w:sz w:val="18"/>
                <w:szCs w:val="18"/>
              </w:rPr>
              <w:t>)</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□運営規程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□重要事項説明書</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□苦情に関する記録</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□掲示物</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□意見箱等の設置</w:t>
            </w:r>
          </w:p>
        </w:tc>
      </w:tr>
      <w:tr w:rsidR="004770CD" w:rsidTr="00A4493E">
        <w:trPr>
          <w:cantSplit/>
          <w:trHeight w:val="612"/>
        </w:trPr>
        <w:tc>
          <w:tcPr>
            <w:tcW w:w="1308" w:type="dxa"/>
            <w:vMerge/>
            <w:tcBorders>
              <w:left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⑴の苦情を受け付けた場合には、当該苦情の内容等を記録しているか。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38</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2</w:t>
            </w:r>
            <w:r w:rsidRPr="006C34E7">
              <w:rPr>
                <w:rFonts w:ascii="ＭＳ 明朝" w:eastAsia="ＭＳ 明朝" w:cs="ＭＳ 明朝" w:hint="eastAsia"/>
                <w:color w:val="000000"/>
                <w:kern w:val="0"/>
                <w:sz w:val="18"/>
                <w:szCs w:val="18"/>
              </w:rPr>
              <w:t>項準用</w:t>
            </w:r>
            <w:r w:rsidRPr="006C34E7">
              <w:rPr>
                <w:rFonts w:ascii="ＭＳ 明朝" w:eastAsia="ＭＳ 明朝" w:cs="ＭＳ 明朝"/>
                <w:color w:val="000000"/>
                <w:kern w:val="0"/>
                <w:sz w:val="18"/>
                <w:szCs w:val="18"/>
              </w:rPr>
              <w:t>)</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vMerge/>
            <w:tcBorders>
              <w:left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0041492A" w:rsidRPr="0041492A">
              <w:rPr>
                <w:rFonts w:ascii="ＭＳ 明朝" w:eastAsia="ＭＳ 明朝" w:cs="ＭＳ 明朝" w:hint="eastAsia"/>
                <w:color w:val="000000"/>
                <w:kern w:val="0"/>
                <w:sz w:val="18"/>
                <w:szCs w:val="18"/>
                <w:highlight w:val="yellow"/>
              </w:rPr>
              <w:t>⒂</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一</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28</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②準用</w:t>
            </w:r>
            <w:r w:rsidRPr="006C34E7">
              <w:rPr>
                <w:rFonts w:ascii="ＭＳ 明朝" w:eastAsia="ＭＳ 明朝" w:cs="ＭＳ 明朝"/>
                <w:color w:val="000000"/>
                <w:kern w:val="0"/>
                <w:sz w:val="18"/>
                <w:szCs w:val="18"/>
              </w:rPr>
              <w:t>)</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vMerge/>
            <w:tcBorders>
              <w:left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利用者からの苦情に関して市等が行う調査に協力するとともに、市等から指導又は助言を受けた場合は、当該指導又は助言に従って必要な改善を行っ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38</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項準用</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□苦情に関する記録</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□指導又は助言等に関する記録</w:t>
            </w:r>
          </w:p>
        </w:tc>
      </w:tr>
      <w:tr w:rsidR="004770CD" w:rsidTr="00A4493E">
        <w:trPr>
          <w:cantSplit/>
          <w:trHeight w:val="612"/>
        </w:trPr>
        <w:tc>
          <w:tcPr>
            <w:tcW w:w="1308" w:type="dxa"/>
            <w:vMerge/>
            <w:tcBorders>
              <w:left w:val="single" w:sz="6"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市等からの求めがあった場合には、⑷の改善の内容を当該市等に報告しているか。</w:t>
            </w: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293072" w:rsidRDefault="00293072"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vMerge/>
            <w:tcBorders>
              <w:left w:val="single" w:sz="6"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する利用者からの苦情に関して国民健康保険団体連合会（国保連）が行う調査に協力するとともに、国保連からの指導又は助言を受けた場合は、当該指導又は助言に従って必要な改善を行っているか。</w:t>
            </w: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4770CD" w:rsidRDefault="00293072"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条第5項準用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4770CD" w:rsidRDefault="00293072"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293072" w:rsidRPr="00293072" w:rsidRDefault="00293072"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rsidR="004770CD" w:rsidRDefault="00293072"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事業の運営に当たっては、提供したサービスに関する利用者からの苦情に関して市が派遣する者が相談及び援助を行う事業その他の市が実施する事業に協力するよう努めているか。</w:t>
            </w:r>
          </w:p>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4770CD" w:rsidRPr="00B44DF3"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rsidR="004770CD"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293072" w:rsidTr="00A4493E">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rsidR="00293072" w:rsidRDefault="00293072" w:rsidP="007839E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地域等との連携</w:t>
            </w:r>
          </w:p>
        </w:tc>
        <w:tc>
          <w:tcPr>
            <w:tcW w:w="291" w:type="dxa"/>
            <w:tcBorders>
              <w:top w:val="single" w:sz="6" w:space="0" w:color="auto"/>
              <w:left w:val="single" w:sz="6" w:space="0" w:color="auto"/>
              <w:bottom w:val="single" w:sz="6" w:space="0" w:color="auto"/>
              <w:right w:val="nil"/>
            </w:tcBorders>
            <w:shd w:val="clear" w:color="auto" w:fill="auto"/>
          </w:tcPr>
          <w:p w:rsidR="00293072" w:rsidRDefault="00293072" w:rsidP="007839E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293072" w:rsidRDefault="00293072" w:rsidP="007839E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事業の運営に当たっては、地域住民又はその自発的な活動等との連携及び協力を行う等の地域との交流に努めているか。</w:t>
            </w:r>
          </w:p>
          <w:p w:rsidR="00293072" w:rsidRDefault="00293072" w:rsidP="007839E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293072" w:rsidRDefault="00293072" w:rsidP="007839E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187</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293072" w:rsidRDefault="00293072" w:rsidP="007839E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93072" w:rsidRPr="00B44DF3" w:rsidRDefault="00293072" w:rsidP="007839E6">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3072" w:rsidRPr="00B44DF3" w:rsidRDefault="00293072" w:rsidP="007839E6">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93072" w:rsidRPr="00B44DF3" w:rsidRDefault="00293072" w:rsidP="007839E6">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293072" w:rsidRDefault="00293072" w:rsidP="007839E6">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CE7F95">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事故発生の防止及び発生時の対応</w:t>
            </w: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利用者に対するサービスの提供により事故が発生した場合は、市、保険者市町村、当該利用者の家族、当該利用者に係る居宅介護支援事業者等に連絡を行うとともに、必要な措置を講じているか。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※八戸市介護保険事業者における事故発生時の報告取扱要綱　参照</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40</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1</w:t>
            </w:r>
            <w:r w:rsidRPr="006C34E7">
              <w:rPr>
                <w:rFonts w:ascii="ＭＳ 明朝" w:eastAsia="ＭＳ 明朝" w:cs="ＭＳ 明朝" w:hint="eastAsia"/>
                <w:color w:val="000000"/>
                <w:kern w:val="0"/>
                <w:sz w:val="18"/>
                <w:szCs w:val="18"/>
              </w:rPr>
              <w:t>項準用</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□事故対応マニュアル</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□事故に関する記録</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□損害賠償に関する書類</w:t>
            </w:r>
          </w:p>
        </w:tc>
      </w:tr>
      <w:tr w:rsidR="004770CD" w:rsidTr="00CE7F95">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⑴の事故の状況及び事故に際して採った処置について記録しているか。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rsidR="004770CD" w:rsidRPr="006C34E7" w:rsidRDefault="00E13F23"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40</w:t>
            </w:r>
            <w:r w:rsidRPr="006C34E7">
              <w:rPr>
                <w:rFonts w:ascii="ＭＳ 明朝" w:eastAsia="ＭＳ 明朝" w:cs="ＭＳ 明朝" w:hint="eastAsia"/>
                <w:color w:val="000000"/>
                <w:kern w:val="0"/>
                <w:sz w:val="18"/>
                <w:szCs w:val="18"/>
              </w:rPr>
              <w:t>条第2項準用</w:t>
            </w:r>
            <w:r w:rsidRPr="006C34E7">
              <w:rPr>
                <w:rFonts w:ascii="ＭＳ 明朝" w:eastAsia="ＭＳ 明朝" w:cs="ＭＳ 明朝"/>
                <w:color w:val="000000"/>
                <w:kern w:val="0"/>
                <w:sz w:val="18"/>
                <w:szCs w:val="18"/>
              </w:rPr>
              <w:t>)</w:t>
            </w:r>
          </w:p>
          <w:p w:rsidR="00E13F23" w:rsidRPr="006C34E7" w:rsidRDefault="00E13F23"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CE7F95">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rsidR="004770CD" w:rsidRPr="006C34E7" w:rsidRDefault="00CE7F95"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lastRenderedPageBreak/>
              <w:t>事故発生の防止及び発生時の対応</w:t>
            </w: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4770CD" w:rsidRPr="006C34E7" w:rsidRDefault="00E13F23"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40</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項準用</w:t>
            </w:r>
            <w:r w:rsidRPr="006C34E7">
              <w:rPr>
                <w:rFonts w:ascii="ＭＳ 明朝" w:eastAsia="ＭＳ 明朝" w:cs="ＭＳ 明朝"/>
                <w:color w:val="000000"/>
                <w:kern w:val="0"/>
                <w:sz w:val="18"/>
                <w:szCs w:val="18"/>
              </w:rPr>
              <w:t>)</w:t>
            </w:r>
          </w:p>
          <w:p w:rsidR="00E13F23" w:rsidRPr="006C34E7" w:rsidRDefault="00E13F23"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CE7F95" w:rsidRPr="006C34E7" w:rsidRDefault="00CE7F95" w:rsidP="00CE7F95">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□事故対応マニュアル</w:t>
            </w:r>
          </w:p>
          <w:p w:rsidR="00CE7F95" w:rsidRPr="006C34E7" w:rsidRDefault="00CE7F95" w:rsidP="00CE7F95">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□事故に関する記録</w:t>
            </w:r>
          </w:p>
          <w:p w:rsidR="004770CD" w:rsidRPr="006C34E7" w:rsidRDefault="00CE7F95" w:rsidP="00CE7F95">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□損害賠償に関する書</w:t>
            </w:r>
          </w:p>
        </w:tc>
      </w:tr>
      <w:tr w:rsidR="004770CD"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事故が生じた際にはその原因を解明し、再発生を防ぐための対策を講じているか。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0041492A" w:rsidRPr="0041492A">
              <w:rPr>
                <w:rFonts w:ascii="ＭＳ 明朝" w:eastAsia="ＭＳ 明朝" w:cs="ＭＳ 明朝" w:hint="eastAsia"/>
                <w:color w:val="000000"/>
                <w:kern w:val="0"/>
                <w:sz w:val="18"/>
                <w:szCs w:val="18"/>
                <w:highlight w:val="yellow"/>
              </w:rPr>
              <w:t>⒂</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一</w:t>
            </w:r>
            <w:r w:rsidRPr="006C34E7">
              <w:rPr>
                <w:rFonts w:ascii="ＭＳ 明朝" w:eastAsia="ＭＳ 明朝" w:cs="ＭＳ 明朝"/>
                <w:color w:val="000000"/>
                <w:kern w:val="0"/>
                <w:sz w:val="18"/>
                <w:szCs w:val="18"/>
              </w:rPr>
              <w:t>3(</w:t>
            </w:r>
            <w:r w:rsidR="00E13F23" w:rsidRPr="006C34E7">
              <w:rPr>
                <w:rFonts w:ascii="ＭＳ 明朝" w:eastAsia="ＭＳ 明朝" w:cs="ＭＳ 明朝" w:hint="eastAsia"/>
                <w:color w:val="000000"/>
                <w:kern w:val="0"/>
                <w:sz w:val="18"/>
                <w:szCs w:val="18"/>
              </w:rPr>
              <w:t>30</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③準用</w:t>
            </w:r>
            <w:r w:rsidRPr="006C34E7">
              <w:rPr>
                <w:rFonts w:ascii="ＭＳ 明朝" w:eastAsia="ＭＳ 明朝" w:cs="ＭＳ 明朝"/>
                <w:color w:val="000000"/>
                <w:kern w:val="0"/>
                <w:sz w:val="18"/>
                <w:szCs w:val="18"/>
              </w:rPr>
              <w:t>)</w:t>
            </w:r>
          </w:p>
          <w:p w:rsidR="00E13F23" w:rsidRPr="006C34E7" w:rsidRDefault="00E13F23"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CE7F95" w:rsidRPr="00E41AE2" w:rsidTr="00A4493E">
        <w:trPr>
          <w:cantSplit/>
          <w:trHeight w:val="612"/>
        </w:trPr>
        <w:tc>
          <w:tcPr>
            <w:tcW w:w="1308" w:type="dxa"/>
            <w:vMerge w:val="restart"/>
            <w:tcBorders>
              <w:top w:val="single" w:sz="4" w:space="0" w:color="auto"/>
              <w:left w:val="single" w:sz="4" w:space="0" w:color="auto"/>
              <w:right w:val="single" w:sz="6"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虐待の防止</w:t>
            </w:r>
          </w:p>
        </w:tc>
        <w:tc>
          <w:tcPr>
            <w:tcW w:w="291" w:type="dxa"/>
            <w:tcBorders>
              <w:top w:val="single" w:sz="4" w:space="0" w:color="auto"/>
              <w:left w:val="single" w:sz="6" w:space="0" w:color="auto"/>
              <w:bottom w:val="single" w:sz="6" w:space="0" w:color="auto"/>
              <w:right w:val="nil"/>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虐待の発生又はその再発を防止するため、次に掲げる措置を講じているか。</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p w:rsidR="00CE7F95" w:rsidRPr="006C34E7" w:rsidRDefault="00CE7F95" w:rsidP="007839E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※検討項目</w:t>
            </w:r>
          </w:p>
          <w:p w:rsidR="00CE7F95" w:rsidRPr="006C34E7" w:rsidRDefault="00CE7F95" w:rsidP="007839E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①虐待防止検討委員会その他</w:t>
            </w:r>
            <w:r w:rsidR="0041402B">
              <w:rPr>
                <w:rFonts w:ascii="ＭＳ 明朝" w:eastAsia="ＭＳ 明朝" w:cs="ＭＳ 明朝" w:hint="eastAsia"/>
                <w:color w:val="000000"/>
                <w:kern w:val="0"/>
                <w:sz w:val="18"/>
                <w:szCs w:val="18"/>
              </w:rPr>
              <w:t>事業所</w:t>
            </w:r>
            <w:r w:rsidRPr="006C34E7">
              <w:rPr>
                <w:rFonts w:ascii="ＭＳ 明朝" w:eastAsia="ＭＳ 明朝" w:cs="ＭＳ 明朝" w:hint="eastAsia"/>
                <w:color w:val="000000"/>
                <w:kern w:val="0"/>
                <w:sz w:val="18"/>
                <w:szCs w:val="18"/>
              </w:rPr>
              <w:t>内の組織に関すること</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②虐待の防止のための指針の整備に関すること</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③虐待の防止のための職員研修の内容に関すること</w:t>
            </w:r>
          </w:p>
          <w:p w:rsidR="00CE7F95" w:rsidRPr="006C34E7" w:rsidRDefault="00CE7F95" w:rsidP="007839E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④虐待等について、従業者が相談・報告できる体制整備に関すること</w:t>
            </w:r>
          </w:p>
          <w:p w:rsidR="00CE7F95" w:rsidRPr="006C34E7" w:rsidRDefault="00CE7F95" w:rsidP="007839E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⑤従業者が虐待等を把握した場合に、市町村への通報が迅速かつ適切に行われるための方法に関すること</w:t>
            </w:r>
          </w:p>
          <w:p w:rsidR="00CE7F95" w:rsidRPr="006C34E7" w:rsidRDefault="00CE7F95" w:rsidP="007839E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⑥虐待等が発生した場合、その発生原因等の分析から得られる再発の確実な防止策に関すること</w:t>
            </w:r>
          </w:p>
          <w:p w:rsidR="00CE7F95" w:rsidRPr="006C34E7" w:rsidRDefault="00CE7F95" w:rsidP="007839E6">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⑦前号の再発の防止策を講じた際に、その効果についての評価に関すること</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条例第187条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40</w:t>
            </w:r>
            <w:r w:rsidRPr="006C34E7">
              <w:rPr>
                <w:rFonts w:ascii="ＭＳ 明朝" w:eastAsia="ＭＳ 明朝" w:cs="ＭＳ 明朝" w:hint="eastAsia"/>
                <w:color w:val="000000"/>
                <w:kern w:val="0"/>
                <w:sz w:val="18"/>
                <w:szCs w:val="18"/>
              </w:rPr>
              <w:t>条の2準用</w:t>
            </w:r>
            <w:r w:rsidRPr="006C34E7">
              <w:rPr>
                <w:rFonts w:ascii="ＭＳ 明朝" w:eastAsia="ＭＳ 明朝" w:cs="ＭＳ 明朝"/>
                <w:color w:val="000000"/>
                <w:kern w:val="0"/>
                <w:sz w:val="18"/>
                <w:szCs w:val="18"/>
              </w:rPr>
              <w:t>)</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九2⑿</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一</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31</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rPr>
              <w:t>参照</w:t>
            </w:r>
            <w:r w:rsidRPr="006C34E7">
              <w:rPr>
                <w:rFonts w:ascii="ＭＳ 明朝" w:eastAsia="ＭＳ 明朝" w:cs="ＭＳ 明朝"/>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4"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□検討委員会議事録</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tc>
      </w:tr>
      <w:tr w:rsidR="00CE7F95" w:rsidRPr="00E41AE2" w:rsidTr="00437BEB">
        <w:trPr>
          <w:cantSplit/>
          <w:trHeight w:val="612"/>
        </w:trPr>
        <w:tc>
          <w:tcPr>
            <w:tcW w:w="1308" w:type="dxa"/>
            <w:vMerge/>
            <w:tcBorders>
              <w:left w:val="single" w:sz="4" w:space="0" w:color="auto"/>
              <w:right w:val="single" w:sz="6"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②虐待の防止のための指針を整備すること。</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※盛り込むべき項目</w:t>
            </w:r>
          </w:p>
          <w:p w:rsidR="00CE7F95" w:rsidRPr="006C34E7" w:rsidRDefault="00CE7F95" w:rsidP="007839E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①事業所における虐待の防止に関する基本的考え方</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②虐待防止検討委員会その他事業所内の組織に関する事項</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③虐待の防止のための職員研修に関する基本方針</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④虐待等が発生した場合の対応方法に関する基本方針</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⑤虐待等が発生した場合の相談・報告体制に関する事項</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⑥成年後見制度の利用支援に関する事項</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⑦虐待等に係る苦情解決方法に関する事項</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⑧利用者等に対する当該指針の閲覧に関する事項</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 xml:space="preserve">　⑨その他虐待の防止の推進のために必要な事項</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九2⑿</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一</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31</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②準用</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4"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□虐待防止のための指針</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tc>
      </w:tr>
      <w:tr w:rsidR="00CE7F95" w:rsidRPr="00E41AE2" w:rsidTr="00437BEB">
        <w:trPr>
          <w:cantSplit/>
          <w:trHeight w:val="612"/>
        </w:trPr>
        <w:tc>
          <w:tcPr>
            <w:tcW w:w="1308" w:type="dxa"/>
            <w:vMerge/>
            <w:tcBorders>
              <w:left w:val="single" w:sz="4" w:space="0" w:color="auto"/>
              <w:right w:val="single" w:sz="6"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rsidR="00CE7F95" w:rsidRPr="006C34E7" w:rsidRDefault="00CE7F95" w:rsidP="007839E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③従業者に対し、虐待の防止のための研修を定期的に実施すること。</w:t>
            </w:r>
          </w:p>
          <w:p w:rsidR="00CE7F95" w:rsidRPr="006C34E7" w:rsidRDefault="00CE7F95" w:rsidP="007839E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CE7F95" w:rsidRPr="006C34E7" w:rsidRDefault="00CE7F95" w:rsidP="007839E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※指針に基づいた研修プログラムを作成し、定期的な研修（年１回以上）を実施するとともに、新規採用時には必ず虐待の防止のための研修を実施すること。また、研修の実施内容についても記録すること。</w:t>
            </w:r>
          </w:p>
          <w:p w:rsidR="00CE7F95" w:rsidRPr="006C34E7" w:rsidRDefault="00CE7F95" w:rsidP="007839E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九2⑿</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一</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31</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③</w:t>
            </w:r>
            <w:r>
              <w:rPr>
                <w:rFonts w:ascii="ＭＳ 明朝" w:eastAsia="ＭＳ 明朝" w:cs="ＭＳ 明朝" w:hint="eastAsia"/>
                <w:color w:val="000000"/>
                <w:kern w:val="0"/>
                <w:sz w:val="18"/>
                <w:szCs w:val="18"/>
              </w:rPr>
              <w:t>参照</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4"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□虐待防止のための研修記録</w:t>
            </w:r>
          </w:p>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tc>
      </w:tr>
      <w:tr w:rsidR="00CE7F95" w:rsidRPr="00E41AE2" w:rsidTr="00A4493E">
        <w:trPr>
          <w:cantSplit/>
          <w:trHeight w:val="612"/>
        </w:trPr>
        <w:tc>
          <w:tcPr>
            <w:tcW w:w="1308" w:type="dxa"/>
            <w:vMerge/>
            <w:tcBorders>
              <w:left w:val="single" w:sz="4" w:space="0" w:color="auto"/>
              <w:bottom w:val="single" w:sz="4" w:space="0" w:color="auto"/>
              <w:right w:val="single" w:sz="6"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4" w:space="0" w:color="auto"/>
              <w:right w:val="nil"/>
            </w:tcBorders>
            <w:shd w:val="clear" w:color="auto" w:fill="auto"/>
          </w:tcPr>
          <w:p w:rsidR="00CE7F95" w:rsidRPr="006C34E7" w:rsidRDefault="00CE7F95" w:rsidP="007839E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④①～③に掲げる措置を適切に実施するための担当者を置くこと。</w:t>
            </w:r>
          </w:p>
          <w:p w:rsidR="00CE7F95" w:rsidRPr="006C34E7" w:rsidRDefault="00CE7F95" w:rsidP="007839E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CE7F95" w:rsidRPr="00CE7F95" w:rsidRDefault="00CE7F95" w:rsidP="00CE7F95">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CE7F95" w:rsidRPr="006C34E7" w:rsidRDefault="00CE7F95" w:rsidP="007839E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九2⑿</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一</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31</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④</w:t>
            </w:r>
            <w:r>
              <w:rPr>
                <w:rFonts w:ascii="ＭＳ 明朝" w:eastAsia="ＭＳ 明朝" w:cs="ＭＳ 明朝" w:hint="eastAsia"/>
                <w:color w:val="000000"/>
                <w:kern w:val="0"/>
                <w:sz w:val="18"/>
                <w:szCs w:val="18"/>
              </w:rPr>
              <w:t>参照</w:t>
            </w:r>
            <w:r w:rsidRPr="006C34E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CE7F95" w:rsidRPr="006C34E7" w:rsidRDefault="00CE7F95" w:rsidP="007839E6">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tcBorders>
              <w:left w:val="single" w:sz="6" w:space="0" w:color="auto"/>
              <w:bottom w:val="single" w:sz="4" w:space="0" w:color="auto"/>
              <w:right w:val="single" w:sz="4" w:space="0" w:color="auto"/>
            </w:tcBorders>
            <w:shd w:val="clear" w:color="auto" w:fill="auto"/>
          </w:tcPr>
          <w:p w:rsidR="00CE7F95" w:rsidRPr="006C34E7" w:rsidRDefault="00CE7F95" w:rsidP="007839E6">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□辞令等</w:t>
            </w:r>
          </w:p>
        </w:tc>
      </w:tr>
      <w:tr w:rsidR="0023529F" w:rsidRPr="00E41AE2" w:rsidTr="00CE7F95">
        <w:trPr>
          <w:cantSplit/>
          <w:trHeight w:val="612"/>
        </w:trPr>
        <w:tc>
          <w:tcPr>
            <w:tcW w:w="1308" w:type="dxa"/>
            <w:tcBorders>
              <w:top w:val="single" w:sz="4" w:space="0" w:color="auto"/>
              <w:left w:val="single" w:sz="4" w:space="0" w:color="auto"/>
              <w:bottom w:val="single" w:sz="4" w:space="0" w:color="auto"/>
              <w:right w:val="single" w:sz="6" w:space="0" w:color="auto"/>
            </w:tcBorders>
            <w:shd w:val="clear" w:color="auto" w:fill="auto"/>
          </w:tcPr>
          <w:p w:rsidR="0023529F" w:rsidRPr="005C6729" w:rsidRDefault="0023529F" w:rsidP="0023529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5C6729">
              <w:rPr>
                <w:rFonts w:ascii="ＭＳ ゴシック" w:eastAsia="ＭＳ ゴシック" w:hAnsi="ＭＳ ゴシック" w:cs="ＭＳ 明朝" w:hint="eastAsia"/>
                <w:color w:val="000000"/>
                <w:sz w:val="18"/>
                <w:szCs w:val="18"/>
                <w:highlight w:val="yellow"/>
              </w:rPr>
              <w:lastRenderedPageBreak/>
              <w:t>利用者の安全並びに介護サービスの質の確保及び職員の負担軽減に資する方策を検討するための委員会の設置</w:t>
            </w:r>
          </w:p>
        </w:tc>
        <w:tc>
          <w:tcPr>
            <w:tcW w:w="291" w:type="dxa"/>
            <w:tcBorders>
              <w:top w:val="single" w:sz="6" w:space="0" w:color="auto"/>
              <w:left w:val="single" w:sz="6" w:space="0" w:color="auto"/>
              <w:bottom w:val="single" w:sz="4" w:space="0" w:color="auto"/>
              <w:right w:val="nil"/>
            </w:tcBorders>
            <w:shd w:val="clear" w:color="auto" w:fill="auto"/>
          </w:tcPr>
          <w:p w:rsidR="0023529F" w:rsidRPr="00E35DE7" w:rsidRDefault="0023529F" w:rsidP="0023529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4" w:space="0" w:color="auto"/>
              <w:right w:val="nil"/>
            </w:tcBorders>
            <w:shd w:val="clear" w:color="auto" w:fill="auto"/>
          </w:tcPr>
          <w:p w:rsidR="0023529F" w:rsidRPr="001B7D62" w:rsidRDefault="0023529F" w:rsidP="0023529F">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Pr>
                <w:rFonts w:ascii="ＭＳ 明朝" w:eastAsia="ＭＳ 明朝" w:hAnsi="ＭＳ 明朝" w:cs="ＭＳ 明朝" w:hint="eastAsia"/>
                <w:color w:val="000000"/>
                <w:sz w:val="18"/>
                <w:szCs w:val="18"/>
                <w:highlight w:val="yellow"/>
              </w:rPr>
              <w:t>事業所</w:t>
            </w:r>
            <w:r w:rsidRPr="001B7D62">
              <w:rPr>
                <w:rFonts w:ascii="ＭＳ 明朝" w:eastAsia="ＭＳ 明朝" w:hAnsi="ＭＳ 明朝" w:cs="ＭＳ 明朝" w:hint="eastAsia"/>
                <w:color w:val="000000"/>
                <w:sz w:val="18"/>
                <w:szCs w:val="18"/>
                <w:highlight w:val="yellow"/>
              </w:rPr>
              <w:t>は、業務の効率化、介護サービスの質の向上その他の生産性の向上に資する取組の促進を図るため、</w:t>
            </w:r>
            <w:r>
              <w:rPr>
                <w:rFonts w:ascii="ＭＳ 明朝" w:eastAsia="ＭＳ 明朝" w:hAnsi="ＭＳ 明朝" w:cs="ＭＳ 明朝" w:hint="eastAsia"/>
                <w:color w:val="000000"/>
                <w:sz w:val="18"/>
                <w:szCs w:val="18"/>
                <w:highlight w:val="yellow"/>
              </w:rPr>
              <w:t>利用</w:t>
            </w:r>
            <w:r w:rsidRPr="001B7D62">
              <w:rPr>
                <w:rFonts w:ascii="ＭＳ 明朝" w:eastAsia="ＭＳ 明朝" w:hAnsi="ＭＳ 明朝" w:cs="ＭＳ 明朝" w:hint="eastAsia"/>
                <w:color w:val="000000"/>
                <w:sz w:val="18"/>
                <w:szCs w:val="18"/>
                <w:highlight w:val="yellow"/>
              </w:rPr>
              <w:t>者の安全並びに介護サービスの質の確保及び職員の負担軽減に資する方策を検討するための委員会</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テレビ電話装置等を活用して行うことができるものとする。</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を定期的に開催しているか。</w:t>
            </w:r>
          </w:p>
          <w:p w:rsidR="0023529F" w:rsidRPr="001B7D62" w:rsidRDefault="0023529F" w:rsidP="0023529F">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23529F" w:rsidRPr="001B7D62" w:rsidRDefault="0023529F" w:rsidP="0023529F">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管理者やケア等を行う職種を含む幅広い職種により構成することが望ましい。なお、生産性向上の取組に関する外部の専門家を活用することも差し支えない。</w:t>
            </w:r>
          </w:p>
          <w:p w:rsidR="0023529F" w:rsidRPr="001B7D62" w:rsidRDefault="0023529F" w:rsidP="0023529F">
            <w:pPr>
              <w:shd w:val="clear" w:color="auto" w:fill="FFFFFF" w:themeFill="background1"/>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23529F" w:rsidRPr="001B7D62" w:rsidRDefault="0023529F" w:rsidP="0023529F">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「介護サービス事業における生産性向上に資するガイドライン」等を参考に取組を進めることが望ましい。</w:t>
            </w:r>
          </w:p>
          <w:p w:rsidR="0023529F" w:rsidRPr="001B7D62" w:rsidRDefault="0023529F" w:rsidP="0023529F">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23529F" w:rsidRPr="001029B7" w:rsidRDefault="0023529F" w:rsidP="0023529F">
            <w:pPr>
              <w:autoSpaceDE w:val="0"/>
              <w:autoSpaceDN w:val="0"/>
              <w:adjustRightInd w:val="0"/>
              <w:spacing w:line="220" w:lineRule="exact"/>
              <w:jc w:val="left"/>
              <w:rPr>
                <w:rFonts w:ascii="ＭＳ 明朝" w:eastAsia="ＭＳ 明朝" w:cs="ＭＳ 明朝"/>
                <w:strike/>
                <w:color w:val="000000" w:themeColor="text1"/>
                <w:kern w:val="0"/>
                <w:sz w:val="18"/>
                <w:szCs w:val="18"/>
              </w:rPr>
            </w:pPr>
            <w:r w:rsidRPr="001B7D62">
              <w:rPr>
                <w:rFonts w:ascii="ＭＳ 明朝" w:eastAsia="ＭＳ 明朝" w:cs="ＭＳ 明朝" w:hint="eastAsia"/>
                <w:color w:val="000000"/>
                <w:kern w:val="0"/>
                <w:sz w:val="18"/>
                <w:szCs w:val="18"/>
                <w:highlight w:val="yellow"/>
              </w:rPr>
              <w:t>※令和９年３月31日までの間は、努力義務</w:t>
            </w:r>
          </w:p>
          <w:p w:rsidR="0023529F" w:rsidRPr="001029B7" w:rsidRDefault="0023529F" w:rsidP="0023529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23529F" w:rsidRPr="0023529F" w:rsidRDefault="0023529F" w:rsidP="0023529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3529F">
              <w:rPr>
                <w:rFonts w:ascii="ＭＳ 明朝" w:eastAsia="ＭＳ 明朝" w:cs="ＭＳ 明朝" w:hint="eastAsia"/>
                <w:color w:val="000000"/>
                <w:kern w:val="0"/>
                <w:sz w:val="18"/>
                <w:szCs w:val="18"/>
                <w:highlight w:val="yellow"/>
              </w:rPr>
              <w:t>条例第187条（第149条の2準用）</w:t>
            </w:r>
          </w:p>
          <w:p w:rsidR="0023529F" w:rsidRPr="0023529F" w:rsidRDefault="0023529F" w:rsidP="0023529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23529F">
              <w:rPr>
                <w:rFonts w:ascii="ＭＳ 明朝" w:eastAsia="ＭＳ 明朝" w:cs="ＭＳ 明朝" w:hint="eastAsia"/>
                <w:color w:val="000000"/>
                <w:kern w:val="0"/>
                <w:sz w:val="18"/>
                <w:szCs w:val="18"/>
                <w:highlight w:val="yellow"/>
              </w:rPr>
              <w:t>老企</w:t>
            </w:r>
            <w:r w:rsidRPr="0023529F">
              <w:rPr>
                <w:rFonts w:ascii="ＭＳ 明朝" w:eastAsia="ＭＳ 明朝" w:cs="ＭＳ 明朝"/>
                <w:color w:val="000000"/>
                <w:kern w:val="0"/>
                <w:sz w:val="18"/>
                <w:szCs w:val="18"/>
                <w:highlight w:val="yellow"/>
              </w:rPr>
              <w:t>25</w:t>
            </w:r>
            <w:r w:rsidRPr="0023529F">
              <w:rPr>
                <w:rFonts w:ascii="ＭＳ 明朝" w:eastAsia="ＭＳ 明朝" w:cs="ＭＳ 明朝" w:hint="eastAsia"/>
                <w:color w:val="000000"/>
                <w:kern w:val="0"/>
                <w:sz w:val="18"/>
                <w:szCs w:val="18"/>
                <w:highlight w:val="yellow"/>
              </w:rPr>
              <w:t>第</w:t>
            </w:r>
            <w:r w:rsidRPr="0023529F">
              <w:rPr>
                <w:rFonts w:ascii="ＭＳ 明朝" w:eastAsia="ＭＳ 明朝" w:cs="ＭＳ 明朝"/>
                <w:color w:val="000000"/>
                <w:kern w:val="0"/>
                <w:sz w:val="18"/>
                <w:szCs w:val="18"/>
                <w:highlight w:val="yellow"/>
              </w:rPr>
              <w:t>3</w:t>
            </w:r>
            <w:r w:rsidRPr="0023529F">
              <w:rPr>
                <w:rFonts w:ascii="ＭＳ 明朝" w:eastAsia="ＭＳ 明朝" w:cs="ＭＳ 明朝" w:hint="eastAsia"/>
                <w:color w:val="000000"/>
                <w:kern w:val="0"/>
                <w:sz w:val="18"/>
                <w:szCs w:val="18"/>
                <w:highlight w:val="yellow"/>
              </w:rPr>
              <w:t>九3⒆</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23529F" w:rsidRPr="009E6AA1" w:rsidRDefault="0023529F" w:rsidP="0023529F">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23529F" w:rsidRPr="009E6AA1" w:rsidRDefault="0023529F" w:rsidP="0023529F">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rsidR="0023529F" w:rsidRPr="009E6AA1" w:rsidRDefault="0023529F" w:rsidP="0023529F">
            <w:pPr>
              <w:autoSpaceDE w:val="0"/>
              <w:autoSpaceDN w:val="0"/>
              <w:adjustRightInd w:val="0"/>
              <w:spacing w:line="220" w:lineRule="exact"/>
              <w:jc w:val="center"/>
              <w:rPr>
                <w:rFonts w:ascii="ＭＳ 明朝" w:eastAsia="ＭＳ 明朝" w:cs="ＭＳ 明朝"/>
                <w:color w:val="000000"/>
                <w:kern w:val="0"/>
                <w:sz w:val="20"/>
                <w:szCs w:val="20"/>
              </w:rPr>
            </w:pPr>
            <w:r w:rsidRPr="009E6AA1">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4" w:space="0" w:color="auto"/>
            </w:tcBorders>
            <w:shd w:val="clear" w:color="auto" w:fill="auto"/>
          </w:tcPr>
          <w:p w:rsidR="0023529F" w:rsidRPr="009E6AA1" w:rsidRDefault="0023529F" w:rsidP="0023529F">
            <w:pPr>
              <w:autoSpaceDE w:val="0"/>
              <w:autoSpaceDN w:val="0"/>
              <w:adjustRightInd w:val="0"/>
              <w:spacing w:line="220" w:lineRule="exact"/>
              <w:jc w:val="left"/>
              <w:rPr>
                <w:rFonts w:ascii="ＭＳ 明朝" w:eastAsia="ＭＳ 明朝" w:cs="ＭＳ 明朝"/>
                <w:color w:val="000000"/>
                <w:kern w:val="0"/>
                <w:sz w:val="18"/>
                <w:szCs w:val="18"/>
              </w:rPr>
            </w:pPr>
            <w:r w:rsidRPr="0023529F">
              <w:rPr>
                <w:rFonts w:ascii="ＭＳ 明朝" w:eastAsia="ＭＳ 明朝" w:cs="ＭＳ 明朝" w:hint="eastAsia"/>
                <w:color w:val="000000"/>
                <w:kern w:val="0"/>
                <w:sz w:val="18"/>
                <w:szCs w:val="18"/>
                <w:highlight w:val="yellow"/>
              </w:rPr>
              <w:t>□委員会議事録</w:t>
            </w:r>
          </w:p>
          <w:p w:rsidR="0023529F" w:rsidRPr="009E6AA1" w:rsidRDefault="0023529F" w:rsidP="0023529F">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事業所ごとに経理を区分するとともに、指定短期入所生活介護の事業の会計とその他の事業の会計を区分しているか。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w:t>
            </w:r>
            <w:r w:rsidRPr="006C34E7">
              <w:rPr>
                <w:rFonts w:ascii="ＭＳ 明朝" w:eastAsia="ＭＳ 明朝" w:cs="ＭＳ 明朝"/>
                <w:color w:val="000000"/>
                <w:kern w:val="0"/>
                <w:sz w:val="18"/>
                <w:szCs w:val="18"/>
              </w:rPr>
              <w:t>187</w:t>
            </w:r>
            <w:r w:rsidRPr="006C34E7">
              <w:rPr>
                <w:rFonts w:ascii="ＭＳ 明朝" w:eastAsia="ＭＳ 明朝" w:cs="ＭＳ 明朝" w:hint="eastAsia"/>
                <w:color w:val="000000"/>
                <w:kern w:val="0"/>
                <w:sz w:val="18"/>
                <w:szCs w:val="18"/>
              </w:rPr>
              <w:t>条</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41</w:t>
            </w:r>
            <w:r w:rsidRPr="006C34E7">
              <w:rPr>
                <w:rFonts w:ascii="ＭＳ 明朝" w:eastAsia="ＭＳ 明朝" w:cs="ＭＳ 明朝" w:hint="eastAsia"/>
                <w:color w:val="000000"/>
                <w:kern w:val="0"/>
                <w:sz w:val="18"/>
                <w:szCs w:val="18"/>
              </w:rPr>
              <w:t>条準用</w:t>
            </w:r>
            <w:r w:rsidRPr="006C34E7">
              <w:rPr>
                <w:rFonts w:ascii="ＭＳ 明朝" w:eastAsia="ＭＳ 明朝" w:cs="ＭＳ 明朝"/>
                <w:color w:val="000000"/>
                <w:kern w:val="0"/>
                <w:sz w:val="18"/>
                <w:szCs w:val="18"/>
              </w:rPr>
              <w:t>)</w:t>
            </w:r>
          </w:p>
          <w:p w:rsidR="00515B87" w:rsidRPr="006C34E7" w:rsidRDefault="00515B87"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□会計関係書類</w:t>
            </w:r>
          </w:p>
        </w:tc>
      </w:tr>
      <w:tr w:rsidR="004770CD"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具体的な会計処理の方法については、「介護保険の給付対象事業における会計区分について</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Ｈ</w:t>
            </w:r>
            <w:r w:rsidRPr="006C34E7">
              <w:rPr>
                <w:rFonts w:ascii="ＭＳ 明朝" w:eastAsia="ＭＳ 明朝" w:cs="ＭＳ 明朝"/>
                <w:color w:val="000000"/>
                <w:kern w:val="0"/>
                <w:sz w:val="18"/>
                <w:szCs w:val="18"/>
              </w:rPr>
              <w:t>13.3.28</w:t>
            </w:r>
            <w:r w:rsidRPr="006C34E7">
              <w:rPr>
                <w:rFonts w:ascii="ＭＳ 明朝" w:eastAsia="ＭＳ 明朝" w:cs="ＭＳ 明朝" w:hint="eastAsia"/>
                <w:color w:val="000000"/>
                <w:kern w:val="0"/>
                <w:sz w:val="18"/>
                <w:szCs w:val="18"/>
              </w:rPr>
              <w:t>老振発第</w:t>
            </w:r>
            <w:r w:rsidRPr="006C34E7">
              <w:rPr>
                <w:rFonts w:ascii="ＭＳ 明朝" w:eastAsia="ＭＳ 明朝" w:cs="ＭＳ 明朝"/>
                <w:color w:val="000000"/>
                <w:kern w:val="0"/>
                <w:sz w:val="18"/>
                <w:szCs w:val="18"/>
              </w:rPr>
              <w:t>18</w:t>
            </w:r>
            <w:r w:rsidRPr="006C34E7">
              <w:rPr>
                <w:rFonts w:ascii="ＭＳ 明朝" w:eastAsia="ＭＳ 明朝" w:cs="ＭＳ 明朝" w:hint="eastAsia"/>
                <w:color w:val="000000"/>
                <w:kern w:val="0"/>
                <w:sz w:val="18"/>
                <w:szCs w:val="18"/>
              </w:rPr>
              <w:t>号</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」を参考として適切に行っているか。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老企</w:t>
            </w:r>
            <w:r w:rsidRPr="006C34E7">
              <w:rPr>
                <w:rFonts w:ascii="ＭＳ 明朝" w:eastAsia="ＭＳ 明朝" w:cs="ＭＳ 明朝"/>
                <w:color w:val="000000"/>
                <w:kern w:val="0"/>
                <w:sz w:val="18"/>
                <w:szCs w:val="18"/>
              </w:rPr>
              <w:t>25</w:t>
            </w:r>
            <w:r w:rsidRPr="006C34E7">
              <w:rPr>
                <w:rFonts w:ascii="ＭＳ 明朝" w:eastAsia="ＭＳ 明朝" w:cs="ＭＳ 明朝" w:hint="eastAsia"/>
                <w:color w:val="000000"/>
                <w:kern w:val="0"/>
                <w:sz w:val="18"/>
                <w:szCs w:val="18"/>
              </w:rPr>
              <w:t>第</w:t>
            </w:r>
            <w:r w:rsidRPr="006C34E7">
              <w:rPr>
                <w:rFonts w:ascii="ＭＳ 明朝" w:eastAsia="ＭＳ 明朝" w:cs="ＭＳ 明朝"/>
                <w:color w:val="000000"/>
                <w:kern w:val="0"/>
                <w:sz w:val="18"/>
                <w:szCs w:val="18"/>
              </w:rPr>
              <w:t>3</w:t>
            </w:r>
            <w:r w:rsidRPr="006C34E7">
              <w:rPr>
                <w:rFonts w:ascii="ＭＳ 明朝" w:eastAsia="ＭＳ 明朝" w:cs="ＭＳ 明朝" w:hint="eastAsia"/>
                <w:color w:val="000000"/>
                <w:kern w:val="0"/>
                <w:sz w:val="18"/>
                <w:szCs w:val="18"/>
              </w:rPr>
              <w:t>九</w:t>
            </w:r>
            <w:r w:rsidRPr="006C34E7">
              <w:rPr>
                <w:rFonts w:ascii="ＭＳ 明朝" w:eastAsia="ＭＳ 明朝" w:cs="ＭＳ 明朝"/>
                <w:color w:val="000000"/>
                <w:kern w:val="0"/>
                <w:sz w:val="18"/>
                <w:szCs w:val="18"/>
              </w:rPr>
              <w:t>2</w:t>
            </w:r>
            <w:r w:rsidR="0023529F" w:rsidRPr="0023529F">
              <w:rPr>
                <w:rFonts w:ascii="ＭＳ 明朝" w:eastAsia="ＭＳ 明朝" w:cs="ＭＳ 明朝" w:hint="eastAsia"/>
                <w:color w:val="000000"/>
                <w:kern w:val="0"/>
                <w:sz w:val="18"/>
                <w:szCs w:val="18"/>
                <w:highlight w:val="yellow"/>
              </w:rPr>
              <w:t>⒂</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一</w:t>
            </w:r>
            <w:r w:rsidRPr="006C34E7">
              <w:rPr>
                <w:rFonts w:ascii="ＭＳ 明朝" w:eastAsia="ＭＳ 明朝" w:cs="ＭＳ 明朝"/>
                <w:color w:val="000000"/>
                <w:kern w:val="0"/>
                <w:sz w:val="18"/>
                <w:szCs w:val="18"/>
              </w:rPr>
              <w:t>3(</w:t>
            </w:r>
            <w:r w:rsidR="00BE7A87" w:rsidRPr="006C34E7">
              <w:rPr>
                <w:rFonts w:ascii="ＭＳ 明朝" w:eastAsia="ＭＳ 明朝" w:cs="ＭＳ 明朝" w:hint="eastAsia"/>
                <w:color w:val="000000"/>
                <w:kern w:val="0"/>
                <w:sz w:val="18"/>
                <w:szCs w:val="18"/>
              </w:rPr>
              <w:t>32</w:t>
            </w:r>
            <w:r w:rsidRPr="006C34E7">
              <w:rPr>
                <w:rFonts w:ascii="ＭＳ 明朝" w:eastAsia="ＭＳ 明朝" w:cs="ＭＳ 明朝"/>
                <w:color w:val="000000"/>
                <w:kern w:val="0"/>
                <w:sz w:val="18"/>
                <w:szCs w:val="18"/>
              </w:rPr>
              <w:t>)</w:t>
            </w:r>
            <w:r w:rsidRPr="006C34E7">
              <w:rPr>
                <w:rFonts w:ascii="ＭＳ 明朝" w:eastAsia="ＭＳ 明朝" w:cs="ＭＳ 明朝" w:hint="eastAsia"/>
                <w:color w:val="000000"/>
                <w:kern w:val="0"/>
                <w:sz w:val="18"/>
                <w:szCs w:val="18"/>
              </w:rPr>
              <w:t>準用</w:t>
            </w:r>
            <w:r w:rsidR="00BE7A87" w:rsidRPr="006C34E7">
              <w:rPr>
                <w:rFonts w:ascii="ＭＳ 明朝" w:eastAsia="ＭＳ 明朝" w:cs="ＭＳ 明朝" w:hint="eastAsia"/>
                <w:color w:val="000000"/>
                <w:kern w:val="0"/>
                <w:sz w:val="18"/>
                <w:szCs w:val="18"/>
              </w:rPr>
              <w:t>)</w:t>
            </w:r>
          </w:p>
          <w:p w:rsidR="00BE7A87" w:rsidRPr="006C34E7" w:rsidRDefault="00BE7A87"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4770CD" w:rsidTr="00A4493E">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C34E7">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従業者、設備、備品及び会計に関する諸記録を整備しているか。</w:t>
            </w:r>
          </w:p>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r w:rsidRPr="006C34E7">
              <w:rPr>
                <w:rFonts w:ascii="ＭＳ 明朝" w:eastAsia="ＭＳ 明朝" w:cs="ＭＳ 明朝" w:hint="eastAsia"/>
                <w:color w:val="000000"/>
                <w:kern w:val="0"/>
                <w:sz w:val="18"/>
                <w:szCs w:val="18"/>
              </w:rPr>
              <w:t>条例</w:t>
            </w:r>
            <w:r w:rsidRPr="006C34E7">
              <w:rPr>
                <w:rFonts w:ascii="ＭＳ 明朝" w:eastAsia="ＭＳ 明朝" w:cs="ＭＳ 明朝"/>
                <w:color w:val="000000"/>
                <w:kern w:val="0"/>
                <w:sz w:val="18"/>
                <w:szCs w:val="18"/>
              </w:rPr>
              <w:t>186</w:t>
            </w:r>
            <w:r w:rsidRPr="006C34E7">
              <w:rPr>
                <w:rFonts w:ascii="ＭＳ 明朝" w:eastAsia="ＭＳ 明朝" w:cs="ＭＳ 明朝" w:hint="eastAsia"/>
                <w:color w:val="000000"/>
                <w:kern w:val="0"/>
                <w:sz w:val="18"/>
                <w:szCs w:val="18"/>
              </w:rPr>
              <w:t>条第</w:t>
            </w:r>
            <w:r w:rsidRPr="006C34E7">
              <w:rPr>
                <w:rFonts w:ascii="ＭＳ 明朝" w:eastAsia="ＭＳ 明朝" w:cs="ＭＳ 明朝"/>
                <w:color w:val="000000"/>
                <w:kern w:val="0"/>
                <w:sz w:val="18"/>
                <w:szCs w:val="18"/>
              </w:rPr>
              <w:t>1</w:t>
            </w:r>
            <w:r w:rsidRPr="006C34E7">
              <w:rPr>
                <w:rFonts w:ascii="ＭＳ 明朝" w:eastAsia="ＭＳ 明朝" w:cs="ＭＳ 明朝" w:hint="eastAsia"/>
                <w:color w:val="000000"/>
                <w:kern w:val="0"/>
                <w:sz w:val="18"/>
                <w:szCs w:val="18"/>
              </w:rPr>
              <w:t>項</w:t>
            </w:r>
          </w:p>
          <w:p w:rsidR="007839E6" w:rsidRPr="006C34E7" w:rsidRDefault="007839E6" w:rsidP="00477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770CD" w:rsidRPr="006C34E7" w:rsidRDefault="004770CD" w:rsidP="004770CD">
            <w:pPr>
              <w:autoSpaceDE w:val="0"/>
              <w:autoSpaceDN w:val="0"/>
              <w:adjustRightInd w:val="0"/>
              <w:spacing w:line="220" w:lineRule="exact"/>
              <w:jc w:val="center"/>
              <w:rPr>
                <w:rFonts w:ascii="ＭＳ 明朝" w:eastAsia="ＭＳ 明朝" w:cs="ＭＳ 明朝"/>
                <w:color w:val="000000"/>
                <w:kern w:val="0"/>
                <w:sz w:val="20"/>
                <w:szCs w:val="20"/>
              </w:rPr>
            </w:pPr>
            <w:r w:rsidRPr="006C34E7">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770CD" w:rsidRPr="006C34E7" w:rsidRDefault="004770CD" w:rsidP="004770CD">
            <w:pPr>
              <w:autoSpaceDE w:val="0"/>
              <w:autoSpaceDN w:val="0"/>
              <w:adjustRightInd w:val="0"/>
              <w:spacing w:line="220" w:lineRule="exact"/>
              <w:jc w:val="left"/>
              <w:rPr>
                <w:rFonts w:ascii="ＭＳ 明朝" w:eastAsia="ＭＳ 明朝" w:cs="ＭＳ 明朝"/>
                <w:color w:val="000000"/>
                <w:kern w:val="0"/>
                <w:sz w:val="18"/>
                <w:szCs w:val="18"/>
              </w:rPr>
            </w:pPr>
          </w:p>
        </w:tc>
      </w:tr>
      <w:tr w:rsidR="00BE7A87" w:rsidTr="00A4493E">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BE7A87" w:rsidRDefault="00BE7A87" w:rsidP="00BE7A8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利用者に対するサービスの提供に関する次に掲げる記録を整備し、その完結の日から</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年間（③の記録にあっては、</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年間）保存しているか。</w:t>
            </w:r>
          </w:p>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p>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①短期入所療養介護計画</w:t>
            </w:r>
          </w:p>
          <w:p w:rsidR="00BE7A87" w:rsidRDefault="00BE7A87" w:rsidP="0053219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②身体的拘束等の態様及び時間、その際の利用者の心身の状況並びに緊急やむを得ない理由の記録</w:t>
            </w:r>
          </w:p>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③具体的なサービスの内容等の記録</w:t>
            </w:r>
          </w:p>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④保険者市町村への通知に係る記録</w:t>
            </w:r>
          </w:p>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⑤苦情の内容等の記録</w:t>
            </w:r>
          </w:p>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⑥事故の状況及び事故に際して採った処置についての記録</w:t>
            </w:r>
          </w:p>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Pr>
                <w:rFonts w:ascii="ＭＳ 明朝" w:eastAsia="ＭＳ 明朝" w:cs="ＭＳ 明朝"/>
                <w:color w:val="000000"/>
                <w:kern w:val="0"/>
                <w:sz w:val="18"/>
                <w:szCs w:val="18"/>
              </w:rPr>
              <w:t>186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E7A87" w:rsidRPr="00B44DF3" w:rsidRDefault="00BE7A87" w:rsidP="00BE7A87">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A87" w:rsidRPr="00B44DF3" w:rsidRDefault="00BE7A87" w:rsidP="00BE7A87">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A87" w:rsidRPr="00B44DF3" w:rsidRDefault="00BE7A87" w:rsidP="00BE7A87">
            <w:pPr>
              <w:autoSpaceDE w:val="0"/>
              <w:autoSpaceDN w:val="0"/>
              <w:adjustRightInd w:val="0"/>
              <w:spacing w:line="220" w:lineRule="exact"/>
              <w:jc w:val="center"/>
              <w:rPr>
                <w:rFonts w:ascii="ＭＳ 明朝" w:eastAsia="ＭＳ 明朝" w:cs="ＭＳ 明朝"/>
                <w:color w:val="000000"/>
                <w:kern w:val="0"/>
                <w:sz w:val="20"/>
                <w:szCs w:val="20"/>
              </w:rPr>
            </w:pPr>
            <w:r w:rsidRPr="00B44DF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BE7A87" w:rsidRDefault="00BE7A87" w:rsidP="00BE7A87">
            <w:pPr>
              <w:autoSpaceDE w:val="0"/>
              <w:autoSpaceDN w:val="0"/>
              <w:adjustRightInd w:val="0"/>
              <w:spacing w:line="220" w:lineRule="exact"/>
              <w:jc w:val="left"/>
              <w:rPr>
                <w:rFonts w:ascii="ＭＳ 明朝" w:eastAsia="ＭＳ 明朝" w:cs="ＭＳ 明朝"/>
                <w:color w:val="000000"/>
                <w:kern w:val="0"/>
                <w:sz w:val="18"/>
                <w:szCs w:val="18"/>
              </w:rPr>
            </w:pPr>
          </w:p>
        </w:tc>
      </w:tr>
      <w:tr w:rsidR="00BE7A87" w:rsidTr="007D163D">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BE7A87" w:rsidRDefault="00BE7A87" w:rsidP="00BE7A87">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BE7A87" w:rsidRPr="00B44DF3" w:rsidRDefault="009402DE" w:rsidP="00BE7A8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00BE7A87" w:rsidRPr="00B44DF3">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rsidR="00BE7A87" w:rsidRPr="00B44DF3" w:rsidRDefault="00BE7A87" w:rsidP="009402DE">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44DF3">
              <w:rPr>
                <w:rFonts w:ascii="ＭＳ ゴシック" w:eastAsia="ＭＳ ゴシック" w:cs="ＭＳ ゴシック" w:hint="eastAsia"/>
                <w:color w:val="000000"/>
                <w:kern w:val="0"/>
                <w:sz w:val="18"/>
                <w:szCs w:val="18"/>
              </w:rPr>
              <w:t>条例・・・八戸市指定居宅サービス等の事業の人員、設備及び運営に関する基準等を定める条例</w:t>
            </w:r>
          </w:p>
          <w:p w:rsidR="00BE7A87" w:rsidRPr="00B44DF3" w:rsidRDefault="00BE7A87" w:rsidP="009402DE">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44DF3">
              <w:rPr>
                <w:rFonts w:ascii="ＭＳ ゴシック" w:eastAsia="ＭＳ ゴシック" w:cs="ＭＳ ゴシック" w:hint="eastAsia"/>
                <w:color w:val="000000"/>
                <w:kern w:val="0"/>
                <w:sz w:val="18"/>
                <w:szCs w:val="18"/>
              </w:rPr>
              <w:t>老企</w:t>
            </w:r>
            <w:r w:rsidRPr="00B44DF3">
              <w:rPr>
                <w:rFonts w:ascii="ＭＳ ゴシック" w:eastAsia="ＭＳ ゴシック" w:cs="ＭＳ ゴシック"/>
                <w:color w:val="000000"/>
                <w:kern w:val="0"/>
                <w:sz w:val="18"/>
                <w:szCs w:val="18"/>
              </w:rPr>
              <w:t>25</w:t>
            </w:r>
            <w:r w:rsidRPr="00B44DF3">
              <w:rPr>
                <w:rFonts w:ascii="ＭＳ ゴシック" w:eastAsia="ＭＳ ゴシック" w:cs="ＭＳ ゴシック" w:hint="eastAsia"/>
                <w:color w:val="000000"/>
                <w:kern w:val="0"/>
                <w:sz w:val="18"/>
                <w:szCs w:val="18"/>
              </w:rPr>
              <w:t>・・・指定居宅サービス等及び指定介護予防サービス等に関する基準について</w:t>
            </w:r>
          </w:p>
          <w:p w:rsidR="00BE7A87" w:rsidRPr="00B44DF3" w:rsidRDefault="00BE7A87" w:rsidP="009402DE">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44DF3">
              <w:rPr>
                <w:rFonts w:ascii="ＭＳ ゴシック" w:eastAsia="ＭＳ ゴシック" w:cs="ＭＳ ゴシック" w:hint="eastAsia"/>
                <w:color w:val="000000"/>
                <w:kern w:val="0"/>
                <w:sz w:val="18"/>
                <w:szCs w:val="18"/>
              </w:rPr>
              <w:t>厚告</w:t>
            </w:r>
            <w:r w:rsidRPr="00B44DF3">
              <w:rPr>
                <w:rFonts w:ascii="ＭＳ ゴシック" w:eastAsia="ＭＳ ゴシック" w:cs="ＭＳ ゴシック"/>
                <w:color w:val="000000"/>
                <w:kern w:val="0"/>
                <w:sz w:val="18"/>
                <w:szCs w:val="18"/>
              </w:rPr>
              <w:t>123</w:t>
            </w:r>
            <w:r w:rsidRPr="00B44DF3">
              <w:rPr>
                <w:rFonts w:ascii="ＭＳ ゴシック" w:eastAsia="ＭＳ ゴシック" w:cs="ＭＳ ゴシック" w:hint="eastAsia"/>
                <w:color w:val="000000"/>
                <w:kern w:val="0"/>
                <w:sz w:val="18"/>
                <w:szCs w:val="18"/>
              </w:rPr>
              <w:t>・・・厚生労働大臣の定める利用者等が選定する特別な居室等の提供に係る基準等</w:t>
            </w:r>
          </w:p>
          <w:p w:rsidR="00BE7A87" w:rsidRPr="00B44DF3" w:rsidRDefault="00BE7A87" w:rsidP="009402DE">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44DF3">
              <w:rPr>
                <w:rFonts w:ascii="ＭＳ ゴシック" w:eastAsia="ＭＳ ゴシック" w:cs="ＭＳ ゴシック" w:hint="eastAsia"/>
                <w:color w:val="000000"/>
                <w:kern w:val="0"/>
                <w:sz w:val="18"/>
                <w:szCs w:val="18"/>
              </w:rPr>
              <w:t>老企</w:t>
            </w:r>
            <w:r w:rsidRPr="00B44DF3">
              <w:rPr>
                <w:rFonts w:ascii="ＭＳ ゴシック" w:eastAsia="ＭＳ ゴシック" w:cs="ＭＳ ゴシック"/>
                <w:color w:val="000000"/>
                <w:kern w:val="0"/>
                <w:sz w:val="18"/>
                <w:szCs w:val="18"/>
              </w:rPr>
              <w:t>54</w:t>
            </w:r>
            <w:r w:rsidRPr="00B44DF3">
              <w:rPr>
                <w:rFonts w:ascii="ＭＳ ゴシック" w:eastAsia="ＭＳ ゴシック" w:cs="ＭＳ ゴシック" w:hint="eastAsia"/>
                <w:color w:val="000000"/>
                <w:kern w:val="0"/>
                <w:sz w:val="18"/>
                <w:szCs w:val="18"/>
              </w:rPr>
              <w:t>・・・通所介護等における日常生活に要する費用の取扱いについて</w:t>
            </w:r>
          </w:p>
          <w:p w:rsidR="00BE7A87" w:rsidRPr="00B44DF3" w:rsidRDefault="00BE7A87" w:rsidP="009402DE">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44DF3">
              <w:rPr>
                <w:rFonts w:ascii="ＭＳ ゴシック" w:eastAsia="ＭＳ ゴシック" w:cs="ＭＳ ゴシック" w:hint="eastAsia"/>
                <w:color w:val="000000"/>
                <w:kern w:val="0"/>
                <w:sz w:val="18"/>
                <w:szCs w:val="18"/>
              </w:rPr>
              <w:t>厚告</w:t>
            </w:r>
            <w:r w:rsidRPr="00B44DF3">
              <w:rPr>
                <w:rFonts w:ascii="ＭＳ ゴシック" w:eastAsia="ＭＳ ゴシック" w:cs="ＭＳ ゴシック"/>
                <w:color w:val="000000"/>
                <w:kern w:val="0"/>
                <w:sz w:val="18"/>
                <w:szCs w:val="18"/>
              </w:rPr>
              <w:t>125</w:t>
            </w:r>
            <w:r w:rsidRPr="00B44DF3">
              <w:rPr>
                <w:rFonts w:ascii="ＭＳ ゴシック" w:eastAsia="ＭＳ ゴシック" w:cs="ＭＳ ゴシック" w:hint="eastAsia"/>
                <w:color w:val="000000"/>
                <w:kern w:val="0"/>
                <w:sz w:val="18"/>
                <w:szCs w:val="18"/>
              </w:rPr>
              <w:t>・・・指定短期入所療養</w:t>
            </w:r>
            <w:bookmarkStart w:id="0" w:name="_GoBack"/>
            <w:bookmarkEnd w:id="0"/>
            <w:r w:rsidRPr="00B44DF3">
              <w:rPr>
                <w:rFonts w:ascii="ＭＳ ゴシック" w:eastAsia="ＭＳ ゴシック" w:cs="ＭＳ ゴシック" w:hint="eastAsia"/>
                <w:color w:val="000000"/>
                <w:kern w:val="0"/>
                <w:sz w:val="18"/>
                <w:szCs w:val="18"/>
              </w:rPr>
              <w:t>介護事業所、介護老人保健施設、指定介護療養型医療施設及び介護医療院並びに指定介護予防</w:t>
            </w:r>
          </w:p>
          <w:p w:rsidR="00BE7A87" w:rsidRPr="00B44DF3" w:rsidRDefault="00BE7A87" w:rsidP="00BE7A8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44DF3">
              <w:rPr>
                <w:rFonts w:ascii="ＭＳ ゴシック" w:eastAsia="ＭＳ ゴシック" w:cs="ＭＳ ゴシック" w:hint="eastAsia"/>
                <w:color w:val="000000"/>
                <w:kern w:val="0"/>
                <w:sz w:val="18"/>
                <w:szCs w:val="18"/>
              </w:rPr>
              <w:t xml:space="preserve">　　　　　　　</w:t>
            </w:r>
            <w:r w:rsidRPr="00B44DF3">
              <w:rPr>
                <w:rFonts w:ascii="ＭＳ ゴシック" w:eastAsia="ＭＳ ゴシック" w:cs="ＭＳ ゴシック"/>
                <w:color w:val="000000"/>
                <w:kern w:val="0"/>
                <w:sz w:val="18"/>
                <w:szCs w:val="18"/>
              </w:rPr>
              <w:t xml:space="preserve"> </w:t>
            </w:r>
            <w:r w:rsidRPr="00B44DF3">
              <w:rPr>
                <w:rFonts w:ascii="ＭＳ ゴシック" w:eastAsia="ＭＳ ゴシック" w:cs="ＭＳ ゴシック" w:hint="eastAsia"/>
                <w:color w:val="000000"/>
                <w:kern w:val="0"/>
                <w:sz w:val="18"/>
                <w:szCs w:val="18"/>
              </w:rPr>
              <w:t>短期入所療養介護事業所の医師の使用医薬品</w:t>
            </w:r>
          </w:p>
          <w:p w:rsidR="00BE7A87" w:rsidRPr="0023529F" w:rsidRDefault="00BE7A87" w:rsidP="0023529F">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44DF3">
              <w:rPr>
                <w:rFonts w:ascii="ＭＳ ゴシック" w:eastAsia="ＭＳ ゴシック" w:cs="ＭＳ ゴシック" w:hint="eastAsia"/>
                <w:color w:val="000000"/>
                <w:kern w:val="0"/>
                <w:sz w:val="18"/>
                <w:szCs w:val="18"/>
              </w:rPr>
              <w:t>厚労告</w:t>
            </w:r>
            <w:r w:rsidRPr="00B44DF3">
              <w:rPr>
                <w:rFonts w:ascii="ＭＳ ゴシック" w:eastAsia="ＭＳ ゴシック" w:cs="ＭＳ ゴシック"/>
                <w:color w:val="000000"/>
                <w:kern w:val="0"/>
                <w:sz w:val="18"/>
                <w:szCs w:val="18"/>
              </w:rPr>
              <w:t>419</w:t>
            </w:r>
            <w:r w:rsidRPr="00B44DF3">
              <w:rPr>
                <w:rFonts w:ascii="ＭＳ ゴシック" w:eastAsia="ＭＳ ゴシック" w:cs="ＭＳ ゴシック" w:hint="eastAsia"/>
                <w:color w:val="000000"/>
                <w:kern w:val="0"/>
                <w:sz w:val="18"/>
                <w:szCs w:val="18"/>
              </w:rPr>
              <w:t>・・・居住、滞在及び宿泊並びに食事の提供に係る利用料等に関する指針</w:t>
            </w:r>
          </w:p>
        </w:tc>
      </w:tr>
    </w:tbl>
    <w:p w:rsidR="00037909" w:rsidRPr="00B44DF3" w:rsidRDefault="00037909"/>
    <w:sectPr w:rsidR="00037909" w:rsidRPr="00B44DF3" w:rsidSect="008C04B6">
      <w:headerReference w:type="default" r:id="rId7"/>
      <w:footerReference w:type="default" r:id="rId8"/>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BEB" w:rsidRDefault="00437BEB" w:rsidP="009402DE">
      <w:r>
        <w:separator/>
      </w:r>
    </w:p>
  </w:endnote>
  <w:endnote w:type="continuationSeparator" w:id="0">
    <w:p w:rsidR="00437BEB" w:rsidRDefault="00437BEB" w:rsidP="0094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882860"/>
      <w:docPartObj>
        <w:docPartGallery w:val="Page Numbers (Bottom of Page)"/>
        <w:docPartUnique/>
      </w:docPartObj>
    </w:sdtPr>
    <w:sdtEndPr/>
    <w:sdtContent>
      <w:p w:rsidR="00437BEB" w:rsidRDefault="00437BEB">
        <w:pPr>
          <w:pStyle w:val="ac"/>
          <w:jc w:val="center"/>
        </w:pPr>
        <w:r>
          <w:fldChar w:fldCharType="begin"/>
        </w:r>
        <w:r>
          <w:instrText>PAGE   \* MERGEFORMAT</w:instrText>
        </w:r>
        <w:r>
          <w:fldChar w:fldCharType="separate"/>
        </w:r>
        <w:r>
          <w:rPr>
            <w:lang w:val="ja-JP"/>
          </w:rPr>
          <w:t>2</w:t>
        </w:r>
        <w:r>
          <w:fldChar w:fldCharType="end"/>
        </w:r>
      </w:p>
    </w:sdtContent>
  </w:sdt>
  <w:p w:rsidR="00437BEB" w:rsidRDefault="00437BE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BEB" w:rsidRDefault="00437BEB" w:rsidP="009402DE">
      <w:r>
        <w:separator/>
      </w:r>
    </w:p>
  </w:footnote>
  <w:footnote w:type="continuationSeparator" w:id="0">
    <w:p w:rsidR="00437BEB" w:rsidRDefault="00437BEB" w:rsidP="0094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BEB" w:rsidRDefault="00437BEB">
    <w:pPr>
      <w:pStyle w:val="aa"/>
    </w:pPr>
  </w:p>
  <w:p w:rsidR="00437BEB" w:rsidRDefault="00437BEB">
    <w:pPr>
      <w:pStyle w:val="aa"/>
    </w:pPr>
    <w:r>
      <w:rPr>
        <w:rFonts w:hint="eastAsia"/>
      </w:rPr>
      <w:t>短期入所療養介護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01939"/>
    <w:rsid w:val="000355BF"/>
    <w:rsid w:val="00037909"/>
    <w:rsid w:val="00087A96"/>
    <w:rsid w:val="00090115"/>
    <w:rsid w:val="000A5A75"/>
    <w:rsid w:val="000B0C00"/>
    <w:rsid w:val="000C0F66"/>
    <w:rsid w:val="00131C6A"/>
    <w:rsid w:val="0014466D"/>
    <w:rsid w:val="00187F61"/>
    <w:rsid w:val="001B4CCA"/>
    <w:rsid w:val="001D099D"/>
    <w:rsid w:val="00210C2C"/>
    <w:rsid w:val="0023529F"/>
    <w:rsid w:val="00293072"/>
    <w:rsid w:val="002E6C0E"/>
    <w:rsid w:val="00364F6A"/>
    <w:rsid w:val="003850E3"/>
    <w:rsid w:val="003C4010"/>
    <w:rsid w:val="003F26B7"/>
    <w:rsid w:val="0041402B"/>
    <w:rsid w:val="0041492A"/>
    <w:rsid w:val="00437BEB"/>
    <w:rsid w:val="0047133E"/>
    <w:rsid w:val="004770CD"/>
    <w:rsid w:val="004A2795"/>
    <w:rsid w:val="004C0C4B"/>
    <w:rsid w:val="005126D4"/>
    <w:rsid w:val="00515B87"/>
    <w:rsid w:val="0052472C"/>
    <w:rsid w:val="00532190"/>
    <w:rsid w:val="0053457C"/>
    <w:rsid w:val="00566C13"/>
    <w:rsid w:val="00573415"/>
    <w:rsid w:val="005821B0"/>
    <w:rsid w:val="0059462F"/>
    <w:rsid w:val="00596DA4"/>
    <w:rsid w:val="005C6729"/>
    <w:rsid w:val="005D663C"/>
    <w:rsid w:val="005F172E"/>
    <w:rsid w:val="005F5D70"/>
    <w:rsid w:val="00683D3A"/>
    <w:rsid w:val="006907D2"/>
    <w:rsid w:val="006B0863"/>
    <w:rsid w:val="006C34E7"/>
    <w:rsid w:val="006E47F9"/>
    <w:rsid w:val="006E5A99"/>
    <w:rsid w:val="006F0D9E"/>
    <w:rsid w:val="00703DE6"/>
    <w:rsid w:val="007167FC"/>
    <w:rsid w:val="00751308"/>
    <w:rsid w:val="007839E6"/>
    <w:rsid w:val="007B5855"/>
    <w:rsid w:val="007D163D"/>
    <w:rsid w:val="0080132C"/>
    <w:rsid w:val="008102C3"/>
    <w:rsid w:val="00832B51"/>
    <w:rsid w:val="00865AD2"/>
    <w:rsid w:val="008A23C8"/>
    <w:rsid w:val="008C04B6"/>
    <w:rsid w:val="008E391F"/>
    <w:rsid w:val="008F077A"/>
    <w:rsid w:val="009402DE"/>
    <w:rsid w:val="00964CB8"/>
    <w:rsid w:val="009A0A10"/>
    <w:rsid w:val="009F76A4"/>
    <w:rsid w:val="00A4493E"/>
    <w:rsid w:val="00A84E0F"/>
    <w:rsid w:val="00A87F66"/>
    <w:rsid w:val="00A92D39"/>
    <w:rsid w:val="00B44DF3"/>
    <w:rsid w:val="00B9332D"/>
    <w:rsid w:val="00BA07CE"/>
    <w:rsid w:val="00BD4790"/>
    <w:rsid w:val="00BD79F6"/>
    <w:rsid w:val="00BE7A87"/>
    <w:rsid w:val="00C12147"/>
    <w:rsid w:val="00C47587"/>
    <w:rsid w:val="00C716DD"/>
    <w:rsid w:val="00C76B71"/>
    <w:rsid w:val="00C90BF4"/>
    <w:rsid w:val="00CB37EB"/>
    <w:rsid w:val="00CE780B"/>
    <w:rsid w:val="00CE7F95"/>
    <w:rsid w:val="00D26EC0"/>
    <w:rsid w:val="00D9566F"/>
    <w:rsid w:val="00E102A4"/>
    <w:rsid w:val="00E13F23"/>
    <w:rsid w:val="00EF4983"/>
    <w:rsid w:val="00EF7326"/>
    <w:rsid w:val="00F74574"/>
    <w:rsid w:val="00F80A4F"/>
    <w:rsid w:val="00F817CB"/>
    <w:rsid w:val="00F86863"/>
    <w:rsid w:val="00FB7AB5"/>
    <w:rsid w:val="00FC6F7D"/>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1C3366E"/>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9402DE"/>
    <w:pPr>
      <w:tabs>
        <w:tab w:val="center" w:pos="4252"/>
        <w:tab w:val="right" w:pos="8504"/>
      </w:tabs>
      <w:snapToGrid w:val="0"/>
    </w:pPr>
  </w:style>
  <w:style w:type="character" w:customStyle="1" w:styleId="ab">
    <w:name w:val="ヘッダー (文字)"/>
    <w:basedOn w:val="a0"/>
    <w:link w:val="aa"/>
    <w:uiPriority w:val="99"/>
    <w:rsid w:val="009402DE"/>
  </w:style>
  <w:style w:type="paragraph" w:styleId="ac">
    <w:name w:val="footer"/>
    <w:basedOn w:val="a"/>
    <w:link w:val="ad"/>
    <w:uiPriority w:val="99"/>
    <w:unhideWhenUsed/>
    <w:rsid w:val="009402DE"/>
    <w:pPr>
      <w:tabs>
        <w:tab w:val="center" w:pos="4252"/>
        <w:tab w:val="right" w:pos="8504"/>
      </w:tabs>
      <w:snapToGrid w:val="0"/>
    </w:pPr>
  </w:style>
  <w:style w:type="character" w:customStyle="1" w:styleId="ad">
    <w:name w:val="フッター (文字)"/>
    <w:basedOn w:val="a0"/>
    <w:link w:val="ac"/>
    <w:uiPriority w:val="99"/>
    <w:rsid w:val="009402DE"/>
  </w:style>
  <w:style w:type="paragraph" w:styleId="Web">
    <w:name w:val="Normal (Web)"/>
    <w:basedOn w:val="a"/>
    <w:uiPriority w:val="99"/>
    <w:semiHidden/>
    <w:unhideWhenUsed/>
    <w:rsid w:val="007167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91734">
      <w:bodyDiv w:val="1"/>
      <w:marLeft w:val="0"/>
      <w:marRight w:val="0"/>
      <w:marTop w:val="0"/>
      <w:marBottom w:val="0"/>
      <w:divBdr>
        <w:top w:val="none" w:sz="0" w:space="0" w:color="auto"/>
        <w:left w:val="none" w:sz="0" w:space="0" w:color="auto"/>
        <w:bottom w:val="none" w:sz="0" w:space="0" w:color="auto"/>
        <w:right w:val="none" w:sz="0" w:space="0" w:color="auto"/>
      </w:divBdr>
    </w:div>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91C2-37CD-48D3-BDCC-B3D88993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14</Pages>
  <Words>2850</Words>
  <Characters>16246</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26</cp:revision>
  <cp:lastPrinted>2021-05-19T07:43:00Z</cp:lastPrinted>
  <dcterms:created xsi:type="dcterms:W3CDTF">2021-05-24T05:15:00Z</dcterms:created>
  <dcterms:modified xsi:type="dcterms:W3CDTF">2024-10-31T07:17:00Z</dcterms:modified>
</cp:coreProperties>
</file>